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51B" w:rsidRDefault="0005551B" w:rsidP="0005551B">
      <w:pPr>
        <w:spacing w:after="0" w:line="240" w:lineRule="auto"/>
        <w:rPr>
          <w:rFonts w:ascii="Times New Roman" w:hAnsi="Times New Roman" w:cs="Times New Roman"/>
          <w:color w:val="000000"/>
          <w:sz w:val="24"/>
          <w:szCs w:val="24"/>
        </w:rPr>
      </w:pPr>
      <w:r w:rsidRPr="0005551B">
        <w:rPr>
          <w:rFonts w:ascii="Times New Roman" w:hAnsi="Times New Roman" w:cs="Times New Roman"/>
          <w:i/>
          <w:color w:val="000000"/>
          <w:sz w:val="24"/>
          <w:szCs w:val="24"/>
        </w:rPr>
        <w:t>The Lone Arranger: Succeeding in a Small Repository</w:t>
      </w:r>
      <w:r w:rsidRPr="0005551B">
        <w:rPr>
          <w:rFonts w:ascii="Times New Roman" w:hAnsi="Times New Roman" w:cs="Times New Roman"/>
          <w:color w:val="000000"/>
          <w:sz w:val="24"/>
          <w:szCs w:val="24"/>
        </w:rPr>
        <w:t xml:space="preserve">. </w:t>
      </w:r>
      <w:r w:rsidR="00A61A20" w:rsidRPr="0005551B">
        <w:rPr>
          <w:rFonts w:ascii="Times New Roman" w:hAnsi="Times New Roman" w:cs="Times New Roman"/>
          <w:color w:val="000000"/>
          <w:sz w:val="24"/>
          <w:szCs w:val="24"/>
        </w:rPr>
        <w:t>Christina</w:t>
      </w:r>
      <w:r w:rsidR="00A61A20">
        <w:rPr>
          <w:rFonts w:ascii="Times New Roman" w:hAnsi="Times New Roman" w:cs="Times New Roman"/>
          <w:color w:val="000000"/>
          <w:sz w:val="24"/>
          <w:szCs w:val="24"/>
        </w:rPr>
        <w:t xml:space="preserve"> </w:t>
      </w:r>
      <w:proofErr w:type="spellStart"/>
      <w:r w:rsidR="00A61A20">
        <w:rPr>
          <w:rFonts w:ascii="Times New Roman" w:hAnsi="Times New Roman" w:cs="Times New Roman"/>
          <w:color w:val="000000"/>
          <w:sz w:val="24"/>
          <w:szCs w:val="24"/>
        </w:rPr>
        <w:t>Zamon</w:t>
      </w:r>
      <w:proofErr w:type="spellEnd"/>
      <w:r w:rsidR="00A61A20" w:rsidRPr="0005551B">
        <w:rPr>
          <w:rFonts w:ascii="Times New Roman" w:hAnsi="Times New Roman" w:cs="Times New Roman"/>
          <w:color w:val="000000"/>
          <w:sz w:val="24"/>
          <w:szCs w:val="24"/>
        </w:rPr>
        <w:t xml:space="preserve">. </w:t>
      </w:r>
      <w:r w:rsidRPr="0005551B">
        <w:rPr>
          <w:rFonts w:ascii="Times New Roman" w:hAnsi="Times New Roman" w:cs="Times New Roman"/>
          <w:color w:val="000000"/>
          <w:sz w:val="24"/>
          <w:szCs w:val="24"/>
        </w:rPr>
        <w:t xml:space="preserve">Chicago: Society of </w:t>
      </w:r>
    </w:p>
    <w:p w:rsidR="0005551B" w:rsidRPr="0005551B" w:rsidRDefault="0005551B" w:rsidP="0005551B">
      <w:pPr>
        <w:spacing w:after="0" w:line="240" w:lineRule="auto"/>
        <w:rPr>
          <w:rFonts w:ascii="Times New Roman" w:hAnsi="Times New Roman" w:cs="Times New Roman"/>
          <w:color w:val="000000"/>
          <w:sz w:val="24"/>
          <w:szCs w:val="24"/>
        </w:rPr>
      </w:pPr>
      <w:r w:rsidRPr="0005551B">
        <w:rPr>
          <w:rFonts w:ascii="Times New Roman" w:hAnsi="Times New Roman" w:cs="Times New Roman"/>
          <w:color w:val="000000"/>
          <w:sz w:val="24"/>
          <w:szCs w:val="24"/>
        </w:rPr>
        <w:t>American Archivists, 2</w:t>
      </w:r>
      <w:r w:rsidR="00A61A20">
        <w:rPr>
          <w:rFonts w:ascii="Times New Roman" w:hAnsi="Times New Roman" w:cs="Times New Roman"/>
          <w:color w:val="000000"/>
          <w:sz w:val="24"/>
          <w:szCs w:val="24"/>
        </w:rPr>
        <w:t xml:space="preserve">012. </w:t>
      </w:r>
    </w:p>
    <w:p w:rsidR="0005551B" w:rsidRDefault="0005551B" w:rsidP="0005551B">
      <w:pPr>
        <w:pStyle w:val="NormalWeb"/>
        <w:spacing w:before="0" w:after="0" w:line="240" w:lineRule="auto"/>
        <w:rPr>
          <w:rFonts w:ascii="Times New Roman" w:hAnsi="Times New Roman"/>
          <w:sz w:val="24"/>
          <w:szCs w:val="24"/>
        </w:rPr>
      </w:pPr>
    </w:p>
    <w:p w:rsidR="006E7723" w:rsidRDefault="006E7723" w:rsidP="00A61A20">
      <w:pPr>
        <w:pStyle w:val="NormalWeb"/>
        <w:spacing w:before="0" w:after="0" w:line="240" w:lineRule="auto"/>
        <w:ind w:firstLine="720"/>
        <w:rPr>
          <w:rFonts w:ascii="Times New Roman" w:hAnsi="Times New Roman"/>
          <w:sz w:val="24"/>
          <w:szCs w:val="24"/>
        </w:rPr>
      </w:pPr>
      <w:r>
        <w:rPr>
          <w:rFonts w:ascii="Times New Roman" w:hAnsi="Times New Roman"/>
          <w:sz w:val="24"/>
          <w:szCs w:val="24"/>
        </w:rPr>
        <w:t xml:space="preserve">Lone arrangers are the sole staff of an archives, often working alone or with a staff of part-time employees, interns, or volunteers. The term originates from the Lone Ranger, the fictional masked hero who, with his Native American sidekick, Tonto, crusades against injustice in the Old West. In an archival context, lone arrangers fight for access and preservation of the world’s cultural heritage while battling budget cuts, administrative demands, and preservation problems. </w:t>
      </w:r>
    </w:p>
    <w:p w:rsidR="003D09E8" w:rsidRPr="006E7723" w:rsidRDefault="006E7723" w:rsidP="00A61A20">
      <w:pPr>
        <w:pStyle w:val="NormalWeb"/>
        <w:spacing w:before="0" w:after="0" w:line="240" w:lineRule="auto"/>
        <w:ind w:firstLine="720"/>
        <w:rPr>
          <w:rFonts w:ascii="Times New Roman" w:hAnsi="Times New Roman"/>
          <w:i/>
          <w:iCs/>
          <w:sz w:val="24"/>
          <w:szCs w:val="24"/>
        </w:rPr>
      </w:pPr>
      <w:r>
        <w:rPr>
          <w:rFonts w:ascii="Times New Roman" w:hAnsi="Times New Roman"/>
          <w:sz w:val="24"/>
          <w:szCs w:val="24"/>
        </w:rPr>
        <w:t xml:space="preserve">With this in mind, </w:t>
      </w:r>
      <w:r w:rsidR="003D09E8" w:rsidRPr="0005551B">
        <w:rPr>
          <w:rFonts w:ascii="Times New Roman" w:hAnsi="Times New Roman"/>
          <w:i/>
          <w:iCs/>
          <w:sz w:val="24"/>
          <w:szCs w:val="24"/>
        </w:rPr>
        <w:t>The Lone Arranger: Succeeding in a Small Repository</w:t>
      </w:r>
      <w:r w:rsidR="003D09E8" w:rsidRPr="0005551B">
        <w:rPr>
          <w:rFonts w:ascii="Times New Roman" w:hAnsi="Times New Roman"/>
          <w:sz w:val="24"/>
          <w:szCs w:val="24"/>
        </w:rPr>
        <w:t xml:space="preserve"> offers guidance </w:t>
      </w:r>
      <w:r w:rsidR="004F79D1">
        <w:rPr>
          <w:rFonts w:ascii="Times New Roman" w:hAnsi="Times New Roman"/>
          <w:sz w:val="24"/>
          <w:szCs w:val="24"/>
        </w:rPr>
        <w:t xml:space="preserve">and best practices </w:t>
      </w:r>
      <w:r w:rsidR="003D09E8" w:rsidRPr="0005551B">
        <w:rPr>
          <w:rFonts w:ascii="Times New Roman" w:hAnsi="Times New Roman"/>
          <w:sz w:val="24"/>
          <w:szCs w:val="24"/>
        </w:rPr>
        <w:t xml:space="preserve">on </w:t>
      </w:r>
      <w:r w:rsidR="003D09E8">
        <w:rPr>
          <w:rFonts w:ascii="Times New Roman" w:hAnsi="Times New Roman"/>
          <w:sz w:val="24"/>
          <w:szCs w:val="24"/>
        </w:rPr>
        <w:t xml:space="preserve">the daily </w:t>
      </w:r>
      <w:r w:rsidR="003D09E8" w:rsidRPr="0045599A">
        <w:rPr>
          <w:rFonts w:ascii="Times New Roman" w:hAnsi="Times New Roman"/>
          <w:sz w:val="24"/>
          <w:szCs w:val="24"/>
        </w:rPr>
        <w:t>challen</w:t>
      </w:r>
      <w:r w:rsidR="00647C7B">
        <w:rPr>
          <w:rFonts w:ascii="Times New Roman" w:hAnsi="Times New Roman"/>
          <w:sz w:val="24"/>
          <w:szCs w:val="24"/>
        </w:rPr>
        <w:t xml:space="preserve">ges and </w:t>
      </w:r>
      <w:r w:rsidR="003D09E8" w:rsidRPr="0005551B">
        <w:rPr>
          <w:rFonts w:ascii="Times New Roman" w:hAnsi="Times New Roman"/>
          <w:sz w:val="24"/>
          <w:szCs w:val="24"/>
        </w:rPr>
        <w:t xml:space="preserve">work </w:t>
      </w:r>
      <w:r w:rsidR="00AE2852">
        <w:rPr>
          <w:rFonts w:ascii="Times New Roman" w:hAnsi="Times New Roman"/>
          <w:sz w:val="24"/>
          <w:szCs w:val="24"/>
        </w:rPr>
        <w:t>demands of</w:t>
      </w:r>
      <w:r w:rsidR="00796C78">
        <w:rPr>
          <w:rFonts w:ascii="Times New Roman" w:hAnsi="Times New Roman"/>
          <w:sz w:val="24"/>
          <w:szCs w:val="24"/>
        </w:rPr>
        <w:t xml:space="preserve"> small archives</w:t>
      </w:r>
      <w:r w:rsidR="003D09E8" w:rsidRPr="0005551B">
        <w:rPr>
          <w:rFonts w:ascii="Times New Roman" w:hAnsi="Times New Roman"/>
          <w:sz w:val="24"/>
          <w:szCs w:val="24"/>
        </w:rPr>
        <w:t>.</w:t>
      </w:r>
      <w:r w:rsidR="00B005B0" w:rsidRPr="00B005B0">
        <w:rPr>
          <w:rFonts w:ascii="Times New Roman" w:hAnsi="Times New Roman"/>
          <w:sz w:val="24"/>
          <w:szCs w:val="24"/>
        </w:rPr>
        <w:t xml:space="preserve"> </w:t>
      </w:r>
      <w:r w:rsidR="003D09E8">
        <w:rPr>
          <w:rFonts w:ascii="Times New Roman" w:hAnsi="Times New Roman"/>
          <w:sz w:val="24"/>
          <w:szCs w:val="24"/>
        </w:rPr>
        <w:t xml:space="preserve">Author </w:t>
      </w:r>
      <w:r w:rsidR="003D09E8" w:rsidRPr="0005551B">
        <w:rPr>
          <w:rFonts w:ascii="Times New Roman" w:hAnsi="Times New Roman"/>
          <w:sz w:val="24"/>
          <w:szCs w:val="24"/>
        </w:rPr>
        <w:t>Christina Zamon address</w:t>
      </w:r>
      <w:r w:rsidR="003D09E8">
        <w:rPr>
          <w:rFonts w:ascii="Times New Roman" w:hAnsi="Times New Roman"/>
          <w:sz w:val="24"/>
          <w:szCs w:val="24"/>
        </w:rPr>
        <w:t>es a</w:t>
      </w:r>
      <w:r w:rsidR="003D09E8" w:rsidRPr="0005551B">
        <w:rPr>
          <w:rFonts w:ascii="Times New Roman" w:hAnsi="Times New Roman"/>
          <w:sz w:val="24"/>
          <w:szCs w:val="24"/>
        </w:rPr>
        <w:t xml:space="preserve"> range of topics, inc</w:t>
      </w:r>
      <w:r w:rsidR="0045599A">
        <w:rPr>
          <w:rFonts w:ascii="Times New Roman" w:hAnsi="Times New Roman"/>
          <w:sz w:val="24"/>
          <w:szCs w:val="24"/>
        </w:rPr>
        <w:t xml:space="preserve">luding </w:t>
      </w:r>
      <w:r w:rsidR="0045599A" w:rsidRPr="0045599A">
        <w:rPr>
          <w:rFonts w:ascii="Times New Roman" w:hAnsi="Times New Roman"/>
          <w:sz w:val="24"/>
          <w:szCs w:val="24"/>
        </w:rPr>
        <w:t>administration and management</w:t>
      </w:r>
      <w:r w:rsidR="003D09E8" w:rsidRPr="0045599A">
        <w:rPr>
          <w:rFonts w:ascii="Times New Roman" w:hAnsi="Times New Roman"/>
          <w:sz w:val="24"/>
          <w:szCs w:val="24"/>
        </w:rPr>
        <w:t>,</w:t>
      </w:r>
      <w:r w:rsidR="0045599A" w:rsidRPr="0045599A">
        <w:rPr>
          <w:rFonts w:ascii="Times New Roman" w:hAnsi="Times New Roman"/>
          <w:sz w:val="24"/>
          <w:szCs w:val="24"/>
        </w:rPr>
        <w:t xml:space="preserve"> budgeting,</w:t>
      </w:r>
      <w:r w:rsidR="003D09E8" w:rsidRPr="0045599A">
        <w:rPr>
          <w:rFonts w:ascii="Times New Roman" w:hAnsi="Times New Roman"/>
          <w:sz w:val="24"/>
          <w:szCs w:val="24"/>
        </w:rPr>
        <w:t xml:space="preserve"> fundraising and donor relations, information technology</w:t>
      </w:r>
      <w:r w:rsidR="0045599A" w:rsidRPr="0045599A">
        <w:rPr>
          <w:rFonts w:ascii="Times New Roman" w:hAnsi="Times New Roman"/>
          <w:sz w:val="24"/>
          <w:szCs w:val="24"/>
        </w:rPr>
        <w:t xml:space="preserve"> issues</w:t>
      </w:r>
      <w:r w:rsidR="00647C7B">
        <w:rPr>
          <w:rFonts w:ascii="Times New Roman" w:hAnsi="Times New Roman"/>
          <w:sz w:val="24"/>
          <w:szCs w:val="24"/>
        </w:rPr>
        <w:t>, collection development</w:t>
      </w:r>
      <w:r w:rsidR="003D09E8" w:rsidRPr="0045599A">
        <w:rPr>
          <w:rFonts w:ascii="Times New Roman" w:hAnsi="Times New Roman"/>
          <w:sz w:val="24"/>
          <w:szCs w:val="24"/>
        </w:rPr>
        <w:t>, records management, preservation, reference an</w:t>
      </w:r>
      <w:r w:rsidR="0045599A" w:rsidRPr="0045599A">
        <w:rPr>
          <w:rFonts w:ascii="Times New Roman" w:hAnsi="Times New Roman"/>
          <w:sz w:val="24"/>
          <w:szCs w:val="24"/>
        </w:rPr>
        <w:t xml:space="preserve">d outreach, facility </w:t>
      </w:r>
      <w:r w:rsidR="00647C7B" w:rsidRPr="0045599A">
        <w:rPr>
          <w:rFonts w:ascii="Times New Roman" w:hAnsi="Times New Roman"/>
          <w:sz w:val="24"/>
          <w:szCs w:val="24"/>
        </w:rPr>
        <w:t>administration</w:t>
      </w:r>
      <w:r w:rsidR="0045599A" w:rsidRPr="0045599A">
        <w:rPr>
          <w:rFonts w:ascii="Times New Roman" w:hAnsi="Times New Roman"/>
          <w:sz w:val="24"/>
          <w:szCs w:val="24"/>
        </w:rPr>
        <w:t>, disaster planning</w:t>
      </w:r>
      <w:r w:rsidR="003D09E8" w:rsidRPr="0045599A">
        <w:rPr>
          <w:rFonts w:ascii="Times New Roman" w:hAnsi="Times New Roman"/>
          <w:sz w:val="24"/>
          <w:szCs w:val="24"/>
        </w:rPr>
        <w:t>, and in</w:t>
      </w:r>
      <w:r w:rsidR="00796C78">
        <w:rPr>
          <w:rFonts w:ascii="Times New Roman" w:hAnsi="Times New Roman"/>
          <w:sz w:val="24"/>
          <w:szCs w:val="24"/>
        </w:rPr>
        <w:t>t</w:t>
      </w:r>
      <w:r w:rsidR="004F79D1">
        <w:rPr>
          <w:rFonts w:ascii="Times New Roman" w:hAnsi="Times New Roman"/>
          <w:sz w:val="24"/>
          <w:szCs w:val="24"/>
        </w:rPr>
        <w:t xml:space="preserve">ernship and volunteer programs. </w:t>
      </w:r>
      <w:r w:rsidR="00796C78">
        <w:rPr>
          <w:rFonts w:ascii="Times New Roman" w:hAnsi="Times New Roman"/>
          <w:sz w:val="24"/>
          <w:szCs w:val="24"/>
        </w:rPr>
        <w:t xml:space="preserve">The </w:t>
      </w:r>
      <w:r w:rsidR="00AE2852">
        <w:rPr>
          <w:rFonts w:ascii="Times New Roman" w:hAnsi="Times New Roman"/>
          <w:sz w:val="24"/>
          <w:szCs w:val="24"/>
        </w:rPr>
        <w:t>volume’s insight</w:t>
      </w:r>
      <w:r w:rsidR="003D09E8" w:rsidRPr="0045599A">
        <w:rPr>
          <w:rFonts w:ascii="Times New Roman" w:hAnsi="Times New Roman"/>
          <w:sz w:val="24"/>
          <w:szCs w:val="24"/>
        </w:rPr>
        <w:t xml:space="preserve"> </w:t>
      </w:r>
      <w:r w:rsidR="004F79D1">
        <w:rPr>
          <w:rFonts w:ascii="Times New Roman" w:hAnsi="Times New Roman"/>
          <w:sz w:val="24"/>
          <w:szCs w:val="24"/>
        </w:rPr>
        <w:t xml:space="preserve">is </w:t>
      </w:r>
      <w:r w:rsidR="00796C78" w:rsidRPr="0045599A">
        <w:rPr>
          <w:rFonts w:ascii="Times New Roman" w:hAnsi="Times New Roman"/>
          <w:sz w:val="24"/>
          <w:szCs w:val="24"/>
        </w:rPr>
        <w:t>relevant</w:t>
      </w:r>
      <w:r w:rsidR="003D09E8" w:rsidRPr="0045599A">
        <w:rPr>
          <w:rFonts w:ascii="Times New Roman" w:hAnsi="Times New Roman"/>
          <w:sz w:val="24"/>
          <w:szCs w:val="24"/>
        </w:rPr>
        <w:t xml:space="preserve"> to</w:t>
      </w:r>
      <w:r w:rsidR="00796C78">
        <w:rPr>
          <w:rFonts w:ascii="Times New Roman" w:hAnsi="Times New Roman"/>
          <w:sz w:val="24"/>
          <w:szCs w:val="24"/>
        </w:rPr>
        <w:t xml:space="preserve"> </w:t>
      </w:r>
      <w:r w:rsidR="00123856">
        <w:rPr>
          <w:rFonts w:ascii="Times New Roman" w:hAnsi="Times New Roman"/>
          <w:sz w:val="24"/>
          <w:szCs w:val="24"/>
        </w:rPr>
        <w:t xml:space="preserve">both </w:t>
      </w:r>
      <w:r w:rsidR="004F79D1">
        <w:rPr>
          <w:rFonts w:ascii="Times New Roman" w:hAnsi="Times New Roman"/>
          <w:sz w:val="24"/>
          <w:szCs w:val="24"/>
        </w:rPr>
        <w:t>experienced</w:t>
      </w:r>
      <w:r w:rsidR="00123856">
        <w:rPr>
          <w:rFonts w:ascii="Times New Roman" w:hAnsi="Times New Roman"/>
          <w:sz w:val="24"/>
          <w:szCs w:val="24"/>
        </w:rPr>
        <w:t xml:space="preserve"> professionals and</w:t>
      </w:r>
      <w:r w:rsidR="00796C78">
        <w:rPr>
          <w:rFonts w:ascii="Times New Roman" w:hAnsi="Times New Roman"/>
          <w:sz w:val="24"/>
          <w:szCs w:val="24"/>
        </w:rPr>
        <w:t xml:space="preserve"> novices in</w:t>
      </w:r>
      <w:r w:rsidR="003D09E8" w:rsidRPr="0045599A">
        <w:rPr>
          <w:rFonts w:ascii="Times New Roman" w:hAnsi="Times New Roman"/>
          <w:sz w:val="24"/>
          <w:szCs w:val="24"/>
        </w:rPr>
        <w:t xml:space="preserve"> religious, academic, corporate, government, library, </w:t>
      </w:r>
      <w:r w:rsidR="000E1F88" w:rsidRPr="0045599A">
        <w:rPr>
          <w:rFonts w:ascii="Times New Roman" w:hAnsi="Times New Roman"/>
          <w:sz w:val="24"/>
          <w:szCs w:val="24"/>
        </w:rPr>
        <w:t>museum,</w:t>
      </w:r>
      <w:r w:rsidR="003D09E8" w:rsidRPr="0045599A">
        <w:rPr>
          <w:rFonts w:ascii="Times New Roman" w:hAnsi="Times New Roman"/>
          <w:sz w:val="24"/>
          <w:szCs w:val="24"/>
        </w:rPr>
        <w:t xml:space="preserve"> </w:t>
      </w:r>
      <w:r w:rsidR="00796C78">
        <w:rPr>
          <w:rFonts w:ascii="Times New Roman" w:hAnsi="Times New Roman"/>
          <w:sz w:val="24"/>
          <w:szCs w:val="24"/>
        </w:rPr>
        <w:t xml:space="preserve">or historical society settings. </w:t>
      </w:r>
    </w:p>
    <w:p w:rsidR="00A25E9E" w:rsidRDefault="003D09E8" w:rsidP="00A61A20">
      <w:pPr>
        <w:pStyle w:val="NormalWeb"/>
        <w:spacing w:before="0" w:after="0" w:line="240" w:lineRule="auto"/>
        <w:rPr>
          <w:rFonts w:ascii="Times New Roman" w:hAnsi="Times New Roman"/>
          <w:sz w:val="24"/>
          <w:szCs w:val="24"/>
        </w:rPr>
      </w:pPr>
      <w:r>
        <w:rPr>
          <w:rFonts w:ascii="Times New Roman" w:hAnsi="Times New Roman"/>
          <w:sz w:val="24"/>
          <w:szCs w:val="24"/>
        </w:rPr>
        <w:tab/>
      </w:r>
      <w:r w:rsidR="00A25E9E">
        <w:rPr>
          <w:rFonts w:ascii="Times New Roman" w:hAnsi="Times New Roman"/>
          <w:sz w:val="24"/>
          <w:szCs w:val="24"/>
        </w:rPr>
        <w:t>The book exhibits</w:t>
      </w:r>
      <w:r w:rsidR="00647C7B">
        <w:rPr>
          <w:rFonts w:ascii="Times New Roman" w:hAnsi="Times New Roman"/>
          <w:sz w:val="24"/>
          <w:szCs w:val="24"/>
        </w:rPr>
        <w:t xml:space="preserve"> a </w:t>
      </w:r>
      <w:r w:rsidR="0045599A">
        <w:rPr>
          <w:rFonts w:ascii="Times New Roman" w:hAnsi="Times New Roman"/>
          <w:sz w:val="24"/>
          <w:szCs w:val="24"/>
        </w:rPr>
        <w:t>s</w:t>
      </w:r>
      <w:r w:rsidR="00647C7B">
        <w:rPr>
          <w:rFonts w:ascii="Times New Roman" w:hAnsi="Times New Roman"/>
          <w:sz w:val="24"/>
          <w:szCs w:val="24"/>
        </w:rPr>
        <w:t>ense of humor on its</w:t>
      </w:r>
      <w:r w:rsidR="0045599A">
        <w:rPr>
          <w:rFonts w:ascii="Times New Roman" w:hAnsi="Times New Roman"/>
          <w:sz w:val="24"/>
          <w:szCs w:val="24"/>
        </w:rPr>
        <w:t xml:space="preserve"> cover</w:t>
      </w:r>
      <w:r w:rsidR="00647C7B">
        <w:rPr>
          <w:rFonts w:ascii="Times New Roman" w:hAnsi="Times New Roman"/>
          <w:sz w:val="24"/>
          <w:szCs w:val="24"/>
        </w:rPr>
        <w:t xml:space="preserve"> </w:t>
      </w:r>
      <w:r w:rsidR="00A25E9E">
        <w:rPr>
          <w:rFonts w:ascii="Times New Roman" w:hAnsi="Times New Roman"/>
          <w:sz w:val="24"/>
          <w:szCs w:val="24"/>
        </w:rPr>
        <w:t xml:space="preserve">by displaying </w:t>
      </w:r>
      <w:r w:rsidR="00123856">
        <w:rPr>
          <w:rFonts w:ascii="Times New Roman" w:hAnsi="Times New Roman"/>
          <w:sz w:val="24"/>
          <w:szCs w:val="24"/>
        </w:rPr>
        <w:t>a domino mask alongside the traditional archival accoutrements of</w:t>
      </w:r>
      <w:r w:rsidR="00647C7B">
        <w:rPr>
          <w:rFonts w:ascii="Times New Roman" w:hAnsi="Times New Roman"/>
          <w:sz w:val="24"/>
          <w:szCs w:val="24"/>
        </w:rPr>
        <w:t xml:space="preserve"> white gloves and acid-free folders.</w:t>
      </w:r>
      <w:r w:rsidR="00AE2852">
        <w:rPr>
          <w:rFonts w:ascii="Times New Roman" w:hAnsi="Times New Roman"/>
          <w:sz w:val="24"/>
          <w:szCs w:val="24"/>
        </w:rPr>
        <w:t xml:space="preserve"> Additionally,</w:t>
      </w:r>
      <w:r w:rsidR="00A25E9E">
        <w:rPr>
          <w:rFonts w:ascii="Times New Roman" w:hAnsi="Times New Roman"/>
          <w:sz w:val="24"/>
          <w:szCs w:val="24"/>
        </w:rPr>
        <w:t xml:space="preserve"> </w:t>
      </w:r>
      <w:r w:rsidR="004F79D1">
        <w:rPr>
          <w:rFonts w:ascii="Times New Roman" w:hAnsi="Times New Roman"/>
          <w:sz w:val="24"/>
          <w:szCs w:val="24"/>
        </w:rPr>
        <w:t xml:space="preserve">amusing </w:t>
      </w:r>
      <w:r w:rsidR="004F4784">
        <w:rPr>
          <w:rFonts w:ascii="Times New Roman" w:hAnsi="Times New Roman"/>
          <w:sz w:val="24"/>
          <w:szCs w:val="24"/>
        </w:rPr>
        <w:t>chapter titles—“What</w:t>
      </w:r>
      <w:r w:rsidR="00834A2B">
        <w:rPr>
          <w:rFonts w:ascii="Times New Roman" w:hAnsi="Times New Roman"/>
          <w:sz w:val="24"/>
          <w:szCs w:val="24"/>
        </w:rPr>
        <w:t xml:space="preserve"> Am I Doing Here?,” “What Is This Stuff?,” and “You Want W</w:t>
      </w:r>
      <w:r w:rsidR="0045599A">
        <w:rPr>
          <w:rFonts w:ascii="Times New Roman" w:hAnsi="Times New Roman"/>
          <w:sz w:val="24"/>
          <w:szCs w:val="24"/>
        </w:rPr>
        <w:t>hat?,”</w:t>
      </w:r>
      <w:r w:rsidR="004F4784">
        <w:rPr>
          <w:rFonts w:ascii="Times New Roman" w:hAnsi="Times New Roman"/>
          <w:sz w:val="24"/>
          <w:szCs w:val="24"/>
        </w:rPr>
        <w:t xml:space="preserve"> among others—demonstrate</w:t>
      </w:r>
      <w:r w:rsidR="004F79D1">
        <w:rPr>
          <w:rFonts w:ascii="Times New Roman" w:hAnsi="Times New Roman"/>
          <w:sz w:val="24"/>
          <w:szCs w:val="24"/>
        </w:rPr>
        <w:t xml:space="preserve"> the bewilderment some </w:t>
      </w:r>
      <w:r w:rsidR="00A25E9E">
        <w:rPr>
          <w:rFonts w:ascii="Times New Roman" w:hAnsi="Times New Roman"/>
          <w:sz w:val="24"/>
          <w:szCs w:val="24"/>
        </w:rPr>
        <w:t>archivists experience when start</w:t>
      </w:r>
      <w:r w:rsidR="00B005B0">
        <w:rPr>
          <w:rFonts w:ascii="Times New Roman" w:hAnsi="Times New Roman"/>
          <w:sz w:val="24"/>
          <w:szCs w:val="24"/>
        </w:rPr>
        <w:t xml:space="preserve">ing work </w:t>
      </w:r>
      <w:r w:rsidR="00A25E9E">
        <w:rPr>
          <w:rFonts w:ascii="Times New Roman" w:hAnsi="Times New Roman"/>
          <w:sz w:val="24"/>
          <w:szCs w:val="24"/>
        </w:rPr>
        <w:t xml:space="preserve">in a small repository. </w:t>
      </w:r>
    </w:p>
    <w:p w:rsidR="00D54CC9" w:rsidRDefault="004F4784" w:rsidP="00A61A20">
      <w:pPr>
        <w:spacing w:after="0" w:line="240" w:lineRule="auto"/>
        <w:rPr>
          <w:rFonts w:ascii="Times New Roman" w:hAnsi="Times New Roman" w:cs="Times New Roman"/>
          <w:color w:val="000000"/>
          <w:sz w:val="24"/>
          <w:szCs w:val="24"/>
        </w:rPr>
      </w:pPr>
      <w:r>
        <w:rPr>
          <w:rFonts w:ascii="Times New Roman" w:hAnsi="Times New Roman"/>
          <w:sz w:val="24"/>
          <w:szCs w:val="24"/>
        </w:rPr>
        <w:tab/>
        <w:t xml:space="preserve">For </w:t>
      </w:r>
      <w:r w:rsidR="000E1F88">
        <w:rPr>
          <w:rFonts w:ascii="Times New Roman" w:hAnsi="Times New Roman"/>
          <w:sz w:val="24"/>
          <w:szCs w:val="24"/>
        </w:rPr>
        <w:t>lone arranger</w:t>
      </w:r>
      <w:r>
        <w:rPr>
          <w:rFonts w:ascii="Times New Roman" w:hAnsi="Times New Roman"/>
          <w:sz w:val="24"/>
          <w:szCs w:val="24"/>
        </w:rPr>
        <w:t>s</w:t>
      </w:r>
      <w:r w:rsidR="000E1F88">
        <w:rPr>
          <w:rFonts w:ascii="Times New Roman" w:hAnsi="Times New Roman"/>
          <w:sz w:val="24"/>
          <w:szCs w:val="24"/>
        </w:rPr>
        <w:t xml:space="preserve">, </w:t>
      </w:r>
      <w:r w:rsidR="00123856">
        <w:rPr>
          <w:rFonts w:ascii="Times New Roman" w:hAnsi="Times New Roman"/>
          <w:sz w:val="24"/>
          <w:szCs w:val="24"/>
        </w:rPr>
        <w:t xml:space="preserve">time management and goal setting </w:t>
      </w:r>
      <w:r w:rsidR="004F79D1">
        <w:rPr>
          <w:rFonts w:ascii="Times New Roman" w:hAnsi="Times New Roman"/>
          <w:sz w:val="24"/>
          <w:szCs w:val="24"/>
        </w:rPr>
        <w:t>is vital</w:t>
      </w:r>
      <w:r w:rsidR="000E1F88">
        <w:rPr>
          <w:rFonts w:ascii="Times New Roman" w:hAnsi="Times New Roman"/>
          <w:sz w:val="24"/>
          <w:szCs w:val="24"/>
        </w:rPr>
        <w:t xml:space="preserve">. As Zamon </w:t>
      </w:r>
      <w:r w:rsidR="00123856">
        <w:rPr>
          <w:rFonts w:ascii="Times New Roman" w:hAnsi="Times New Roman"/>
          <w:sz w:val="24"/>
          <w:szCs w:val="24"/>
        </w:rPr>
        <w:t>mentions</w:t>
      </w:r>
      <w:r w:rsidR="000E1F88">
        <w:rPr>
          <w:rFonts w:ascii="Times New Roman" w:hAnsi="Times New Roman"/>
          <w:sz w:val="24"/>
          <w:szCs w:val="24"/>
        </w:rPr>
        <w:t>, “</w:t>
      </w:r>
      <w:r w:rsidR="00AE2852">
        <w:rPr>
          <w:rFonts w:ascii="Times New Roman" w:hAnsi="Times New Roman" w:cs="Times New Roman"/>
          <w:color w:val="000000"/>
          <w:sz w:val="24"/>
          <w:szCs w:val="24"/>
        </w:rPr>
        <w:t>I</w:t>
      </w:r>
      <w:r w:rsidR="000E1F88" w:rsidRPr="00DA2945">
        <w:rPr>
          <w:rFonts w:ascii="Times New Roman" w:hAnsi="Times New Roman" w:cs="Times New Roman"/>
          <w:color w:val="000000"/>
          <w:sz w:val="24"/>
          <w:szCs w:val="24"/>
        </w:rPr>
        <w:t xml:space="preserve">t is essential to take things in stride and learn to say no, while still trying your best </w:t>
      </w:r>
      <w:r w:rsidR="000E1F88">
        <w:rPr>
          <w:rFonts w:ascii="Times New Roman" w:hAnsi="Times New Roman"/>
          <w:sz w:val="24"/>
          <w:szCs w:val="24"/>
        </w:rPr>
        <w:t>to meet the demands of your job”</w:t>
      </w:r>
      <w:r w:rsidR="000E1F88" w:rsidRPr="00DA2945">
        <w:rPr>
          <w:rFonts w:ascii="Times New Roman" w:hAnsi="Times New Roman" w:cs="Times New Roman"/>
          <w:color w:val="000000"/>
          <w:sz w:val="24"/>
          <w:szCs w:val="24"/>
        </w:rPr>
        <w:t xml:space="preserve"> </w:t>
      </w:r>
      <w:bookmarkStart w:id="0" w:name="_GoBack"/>
      <w:r w:rsidR="000E1F88" w:rsidRPr="00DA2945">
        <w:rPr>
          <w:rFonts w:ascii="Times New Roman" w:hAnsi="Times New Roman" w:cs="Times New Roman"/>
          <w:color w:val="000000"/>
          <w:sz w:val="24"/>
          <w:szCs w:val="24"/>
        </w:rPr>
        <w:t>(</w:t>
      </w:r>
      <w:bookmarkEnd w:id="0"/>
      <w:r w:rsidR="00A61A20">
        <w:rPr>
          <w:rFonts w:ascii="Times New Roman" w:hAnsi="Times New Roman" w:cs="Times New Roman"/>
          <w:color w:val="000000"/>
          <w:sz w:val="24"/>
          <w:szCs w:val="24"/>
        </w:rPr>
        <w:t xml:space="preserve">p. </w:t>
      </w:r>
      <w:r w:rsidR="000E1F88" w:rsidRPr="00DA2945">
        <w:rPr>
          <w:rFonts w:ascii="Times New Roman" w:hAnsi="Times New Roman" w:cs="Times New Roman"/>
          <w:color w:val="000000"/>
          <w:sz w:val="24"/>
          <w:szCs w:val="24"/>
        </w:rPr>
        <w:t>128).</w:t>
      </w:r>
      <w:r w:rsidR="000E1F88">
        <w:rPr>
          <w:rFonts w:ascii="Times New Roman" w:hAnsi="Times New Roman"/>
          <w:sz w:val="24"/>
          <w:szCs w:val="24"/>
        </w:rPr>
        <w:t xml:space="preserve"> This is especial</w:t>
      </w:r>
      <w:r w:rsidR="00834A2B">
        <w:rPr>
          <w:rFonts w:ascii="Times New Roman" w:hAnsi="Times New Roman"/>
          <w:sz w:val="24"/>
          <w:szCs w:val="24"/>
        </w:rPr>
        <w:t xml:space="preserve">ly important for </w:t>
      </w:r>
      <w:r w:rsidR="00D54CC9">
        <w:rPr>
          <w:rFonts w:ascii="Times New Roman" w:hAnsi="Times New Roman"/>
          <w:sz w:val="24"/>
          <w:szCs w:val="24"/>
        </w:rPr>
        <w:t>archivists</w:t>
      </w:r>
      <w:r w:rsidR="00834A2B">
        <w:rPr>
          <w:rFonts w:ascii="Times New Roman" w:hAnsi="Times New Roman"/>
          <w:sz w:val="24"/>
          <w:szCs w:val="24"/>
        </w:rPr>
        <w:t xml:space="preserve"> who tend to </w:t>
      </w:r>
      <w:r w:rsidR="00AE2852">
        <w:rPr>
          <w:rFonts w:ascii="Times New Roman" w:hAnsi="Times New Roman"/>
          <w:sz w:val="24"/>
          <w:szCs w:val="24"/>
        </w:rPr>
        <w:t>be perfectionists</w:t>
      </w:r>
      <w:r w:rsidR="00834A2B">
        <w:rPr>
          <w:rFonts w:ascii="Times New Roman" w:hAnsi="Times New Roman"/>
          <w:sz w:val="24"/>
          <w:szCs w:val="24"/>
        </w:rPr>
        <w:t>.</w:t>
      </w:r>
      <w:r w:rsidR="00D54CC9">
        <w:rPr>
          <w:rFonts w:ascii="Times New Roman" w:hAnsi="Times New Roman"/>
          <w:sz w:val="24"/>
          <w:szCs w:val="24"/>
        </w:rPr>
        <w:t xml:space="preserve"> </w:t>
      </w:r>
      <w:r w:rsidR="00834A2B">
        <w:rPr>
          <w:rFonts w:ascii="Times New Roman" w:hAnsi="Times New Roman"/>
          <w:sz w:val="24"/>
          <w:szCs w:val="24"/>
        </w:rPr>
        <w:t xml:space="preserve">She </w:t>
      </w:r>
      <w:r w:rsidR="000E1F88">
        <w:rPr>
          <w:rFonts w:ascii="Times New Roman" w:hAnsi="Times New Roman"/>
          <w:sz w:val="24"/>
          <w:szCs w:val="24"/>
        </w:rPr>
        <w:t>ad</w:t>
      </w:r>
      <w:r w:rsidR="00D54CC9">
        <w:rPr>
          <w:rFonts w:ascii="Times New Roman" w:hAnsi="Times New Roman"/>
          <w:sz w:val="24"/>
          <w:szCs w:val="24"/>
        </w:rPr>
        <w:t xml:space="preserve">vises, </w:t>
      </w:r>
      <w:r w:rsidR="004A312C">
        <w:rPr>
          <w:rFonts w:ascii="Times New Roman" w:hAnsi="Times New Roman" w:cs="Times New Roman"/>
          <w:color w:val="000000"/>
          <w:sz w:val="24"/>
          <w:szCs w:val="24"/>
        </w:rPr>
        <w:t>“I</w:t>
      </w:r>
      <w:r w:rsidR="000E1F88">
        <w:rPr>
          <w:rFonts w:ascii="Times New Roman" w:hAnsi="Times New Roman" w:cs="Times New Roman"/>
          <w:color w:val="000000"/>
          <w:sz w:val="24"/>
          <w:szCs w:val="24"/>
        </w:rPr>
        <w:t>t is easy to focus too much on how something ‘should’ be done while we lose sight of what really ‘needs’ to be done. Look at archival standards as a goal to aim for, but don’t feel as though you have failed if those goals are not met. When it comes to mana</w:t>
      </w:r>
      <w:r w:rsidR="00834A2B">
        <w:rPr>
          <w:rFonts w:ascii="Times New Roman" w:hAnsi="Times New Roman" w:cs="Times New Roman"/>
          <w:color w:val="000000"/>
          <w:sz w:val="24"/>
          <w:szCs w:val="24"/>
        </w:rPr>
        <w:t>ging collections, any structure</w:t>
      </w:r>
      <w:r w:rsidR="00AE2852">
        <w:rPr>
          <w:rFonts w:ascii="Times New Roman" w:hAnsi="Times New Roman" w:cs="Times New Roman"/>
          <w:color w:val="000000"/>
          <w:sz w:val="24"/>
          <w:szCs w:val="24"/>
        </w:rPr>
        <w:t xml:space="preserve"> is b</w:t>
      </w:r>
      <w:r w:rsidR="00123856">
        <w:rPr>
          <w:rFonts w:ascii="Times New Roman" w:hAnsi="Times New Roman" w:cs="Times New Roman"/>
          <w:color w:val="000000"/>
          <w:sz w:val="24"/>
          <w:szCs w:val="24"/>
        </w:rPr>
        <w:t>etter than no structure</w:t>
      </w:r>
      <w:r w:rsidR="00AE2852">
        <w:rPr>
          <w:rFonts w:ascii="Times New Roman" w:hAnsi="Times New Roman" w:cs="Times New Roman"/>
          <w:color w:val="000000"/>
          <w:sz w:val="24"/>
          <w:szCs w:val="24"/>
        </w:rPr>
        <w:t>”</w:t>
      </w:r>
      <w:r w:rsidR="00123856">
        <w:rPr>
          <w:rFonts w:ascii="Times New Roman" w:hAnsi="Times New Roman" w:cs="Times New Roman"/>
          <w:color w:val="000000"/>
          <w:sz w:val="24"/>
          <w:szCs w:val="24"/>
        </w:rPr>
        <w:t xml:space="preserve"> (</w:t>
      </w:r>
      <w:r w:rsidR="00A61A20">
        <w:rPr>
          <w:rFonts w:ascii="Times New Roman" w:hAnsi="Times New Roman" w:cs="Times New Roman"/>
          <w:color w:val="000000"/>
          <w:sz w:val="24"/>
          <w:szCs w:val="24"/>
        </w:rPr>
        <w:t xml:space="preserve">p. </w:t>
      </w:r>
      <w:r w:rsidR="00123856">
        <w:rPr>
          <w:rFonts w:ascii="Times New Roman" w:hAnsi="Times New Roman" w:cs="Times New Roman"/>
          <w:color w:val="000000"/>
          <w:sz w:val="24"/>
          <w:szCs w:val="24"/>
        </w:rPr>
        <w:t xml:space="preserve">37). </w:t>
      </w:r>
      <w:r w:rsidR="0036581F">
        <w:rPr>
          <w:rFonts w:ascii="Times New Roman" w:hAnsi="Times New Roman" w:cs="Times New Roman"/>
          <w:color w:val="000000"/>
          <w:sz w:val="24"/>
          <w:szCs w:val="24"/>
        </w:rPr>
        <w:t>Often</w:t>
      </w:r>
      <w:r w:rsidR="00AE2852">
        <w:rPr>
          <w:rFonts w:ascii="Times New Roman" w:hAnsi="Times New Roman" w:cs="Times New Roman"/>
          <w:color w:val="000000"/>
          <w:sz w:val="24"/>
          <w:szCs w:val="24"/>
        </w:rPr>
        <w:t xml:space="preserve"> </w:t>
      </w:r>
      <w:r w:rsidR="00D54CC9">
        <w:rPr>
          <w:rFonts w:ascii="Times New Roman" w:hAnsi="Times New Roman" w:cs="Times New Roman"/>
          <w:color w:val="000000"/>
          <w:sz w:val="24"/>
          <w:szCs w:val="24"/>
        </w:rPr>
        <w:t>new archivist</w:t>
      </w:r>
      <w:r w:rsidR="00B005B0">
        <w:rPr>
          <w:rFonts w:ascii="Times New Roman" w:hAnsi="Times New Roman" w:cs="Times New Roman"/>
          <w:color w:val="000000"/>
          <w:sz w:val="24"/>
          <w:szCs w:val="24"/>
        </w:rPr>
        <w:t>s</w:t>
      </w:r>
      <w:r w:rsidR="00834A2B">
        <w:rPr>
          <w:rFonts w:ascii="Times New Roman" w:hAnsi="Times New Roman" w:cs="Times New Roman"/>
          <w:color w:val="000000"/>
          <w:sz w:val="24"/>
          <w:szCs w:val="24"/>
        </w:rPr>
        <w:t xml:space="preserve"> inherit</w:t>
      </w:r>
      <w:r w:rsidR="00D54CC9">
        <w:rPr>
          <w:rFonts w:ascii="Times New Roman" w:hAnsi="Times New Roman" w:cs="Times New Roman"/>
          <w:color w:val="000000"/>
          <w:sz w:val="24"/>
          <w:szCs w:val="24"/>
        </w:rPr>
        <w:t xml:space="preserve"> </w:t>
      </w:r>
      <w:r w:rsidR="00B005B0">
        <w:rPr>
          <w:rFonts w:ascii="Times New Roman" w:hAnsi="Times New Roman" w:cs="Times New Roman"/>
          <w:color w:val="000000"/>
          <w:sz w:val="24"/>
          <w:szCs w:val="24"/>
        </w:rPr>
        <w:t xml:space="preserve">less-than-ideal </w:t>
      </w:r>
      <w:r w:rsidR="00D54CC9">
        <w:rPr>
          <w:rFonts w:ascii="Times New Roman" w:hAnsi="Times New Roman" w:cs="Times New Roman"/>
          <w:color w:val="000000"/>
          <w:sz w:val="24"/>
          <w:szCs w:val="24"/>
        </w:rPr>
        <w:t xml:space="preserve">organizational </w:t>
      </w:r>
      <w:r w:rsidR="000F0CB0">
        <w:rPr>
          <w:rFonts w:ascii="Times New Roman" w:hAnsi="Times New Roman" w:cs="Times New Roman"/>
          <w:color w:val="000000"/>
          <w:sz w:val="24"/>
          <w:szCs w:val="24"/>
        </w:rPr>
        <w:t>systems</w:t>
      </w:r>
      <w:r>
        <w:rPr>
          <w:rFonts w:ascii="Times New Roman" w:hAnsi="Times New Roman" w:cs="Times New Roman"/>
          <w:color w:val="000000"/>
          <w:sz w:val="24"/>
          <w:szCs w:val="24"/>
        </w:rPr>
        <w:t>, but as t</w:t>
      </w:r>
      <w:r w:rsidR="00D54CC9">
        <w:rPr>
          <w:rFonts w:ascii="Times New Roman" w:hAnsi="Times New Roman" w:cs="Times New Roman"/>
          <w:color w:val="000000"/>
          <w:sz w:val="24"/>
          <w:szCs w:val="24"/>
        </w:rPr>
        <w:t>he author writes, “Leave what has already been done and start working on the big picture by defining groups of records rather</w:t>
      </w:r>
      <w:r w:rsidR="00AE2852">
        <w:rPr>
          <w:rFonts w:ascii="Times New Roman" w:hAnsi="Times New Roman" w:cs="Times New Roman"/>
          <w:color w:val="000000"/>
          <w:sz w:val="24"/>
          <w:szCs w:val="24"/>
        </w:rPr>
        <w:t xml:space="preserve"> than individual records” (</w:t>
      </w:r>
      <w:r w:rsidR="00A61A20">
        <w:rPr>
          <w:rFonts w:ascii="Times New Roman" w:hAnsi="Times New Roman" w:cs="Times New Roman"/>
          <w:color w:val="000000"/>
          <w:sz w:val="24"/>
          <w:szCs w:val="24"/>
        </w:rPr>
        <w:t xml:space="preserve">p. </w:t>
      </w:r>
      <w:r w:rsidR="00AE2852">
        <w:rPr>
          <w:rFonts w:ascii="Times New Roman" w:hAnsi="Times New Roman" w:cs="Times New Roman"/>
          <w:color w:val="000000"/>
          <w:sz w:val="24"/>
          <w:szCs w:val="24"/>
        </w:rPr>
        <w:t xml:space="preserve">28). </w:t>
      </w:r>
      <w:r w:rsidR="0036581F">
        <w:rPr>
          <w:rFonts w:ascii="Times New Roman" w:hAnsi="Times New Roman" w:cs="Times New Roman"/>
          <w:color w:val="000000"/>
          <w:sz w:val="24"/>
          <w:szCs w:val="24"/>
        </w:rPr>
        <w:t xml:space="preserve">The recommendations offered in </w:t>
      </w:r>
      <w:r w:rsidR="00796C78">
        <w:rPr>
          <w:rFonts w:ascii="Times New Roman" w:hAnsi="Times New Roman" w:cs="Times New Roman"/>
          <w:color w:val="000000"/>
          <w:sz w:val="24"/>
          <w:szCs w:val="24"/>
        </w:rPr>
        <w:t>Mark A. Greene and Dennis Meissner’</w:t>
      </w:r>
      <w:r w:rsidR="00796C78" w:rsidRPr="00796C78">
        <w:rPr>
          <w:rFonts w:ascii="Times New Roman" w:hAnsi="Times New Roman" w:cs="Times New Roman"/>
          <w:color w:val="000000"/>
          <w:sz w:val="24"/>
          <w:szCs w:val="24"/>
        </w:rPr>
        <w:t>s</w:t>
      </w:r>
      <w:r w:rsidR="00796C78">
        <w:rPr>
          <w:rFonts w:ascii="Times New Roman" w:hAnsi="Times New Roman" w:cs="Times New Roman"/>
          <w:color w:val="000000"/>
          <w:sz w:val="24"/>
          <w:szCs w:val="24"/>
        </w:rPr>
        <w:t xml:space="preserve"> influential</w:t>
      </w:r>
      <w:r w:rsidR="00D54CC9">
        <w:rPr>
          <w:rFonts w:ascii="Times New Roman" w:hAnsi="Times New Roman" w:cs="Times New Roman"/>
          <w:color w:val="000000"/>
          <w:sz w:val="24"/>
          <w:szCs w:val="24"/>
        </w:rPr>
        <w:t xml:space="preserve"> 2005 </w:t>
      </w:r>
      <w:r w:rsidR="00D54CC9" w:rsidRPr="00D54CC9">
        <w:rPr>
          <w:rFonts w:ascii="Times New Roman" w:hAnsi="Times New Roman" w:cs="Times New Roman"/>
          <w:i/>
          <w:color w:val="000000"/>
          <w:sz w:val="24"/>
          <w:szCs w:val="24"/>
        </w:rPr>
        <w:t>American Archivist</w:t>
      </w:r>
      <w:r w:rsidR="00D54CC9">
        <w:rPr>
          <w:rFonts w:ascii="Times New Roman" w:hAnsi="Times New Roman" w:cs="Times New Roman"/>
          <w:color w:val="000000"/>
          <w:sz w:val="24"/>
          <w:szCs w:val="24"/>
        </w:rPr>
        <w:t xml:space="preserve"> article, “More Product, Less Process</w:t>
      </w:r>
      <w:r w:rsidR="00CF74EC">
        <w:rPr>
          <w:rFonts w:ascii="Times New Roman" w:hAnsi="Times New Roman" w:cs="Times New Roman"/>
          <w:color w:val="000000"/>
          <w:sz w:val="24"/>
          <w:szCs w:val="24"/>
        </w:rPr>
        <w:t>,</w:t>
      </w:r>
      <w:r w:rsidR="0036581F">
        <w:rPr>
          <w:rFonts w:ascii="Times New Roman" w:hAnsi="Times New Roman" w:cs="Times New Roman"/>
          <w:color w:val="000000"/>
          <w:sz w:val="24"/>
          <w:szCs w:val="24"/>
        </w:rPr>
        <w:t>” are</w:t>
      </w:r>
      <w:r w:rsidR="00D54CC9">
        <w:rPr>
          <w:rFonts w:ascii="Times New Roman" w:hAnsi="Times New Roman" w:cs="Times New Roman"/>
          <w:color w:val="000000"/>
          <w:sz w:val="24"/>
          <w:szCs w:val="24"/>
        </w:rPr>
        <w:t xml:space="preserve"> ideal for lone arrangers who “may need to give up the idea of fully fleshed out finding aids in favor of simpler inventories or box lists” (</w:t>
      </w:r>
      <w:r w:rsidR="00A61A20">
        <w:rPr>
          <w:rFonts w:ascii="Times New Roman" w:hAnsi="Times New Roman" w:cs="Times New Roman"/>
          <w:color w:val="000000"/>
          <w:sz w:val="24"/>
          <w:szCs w:val="24"/>
        </w:rPr>
        <w:t xml:space="preserve">p. </w:t>
      </w:r>
      <w:r w:rsidR="00D54CC9">
        <w:rPr>
          <w:rFonts w:ascii="Times New Roman" w:hAnsi="Times New Roman" w:cs="Times New Roman"/>
          <w:color w:val="000000"/>
          <w:sz w:val="24"/>
          <w:szCs w:val="24"/>
        </w:rPr>
        <w:t>31).</w:t>
      </w:r>
      <w:r w:rsidR="000F0CB0">
        <w:rPr>
          <w:rFonts w:ascii="Times New Roman" w:hAnsi="Times New Roman" w:cs="Times New Roman"/>
          <w:color w:val="000000"/>
          <w:sz w:val="24"/>
          <w:szCs w:val="24"/>
        </w:rPr>
        <w:t xml:space="preserve"> Lone arrangers should </w:t>
      </w:r>
      <w:r w:rsidR="00854935">
        <w:rPr>
          <w:rFonts w:ascii="Times New Roman" w:hAnsi="Times New Roman" w:cs="Times New Roman"/>
          <w:color w:val="000000"/>
          <w:sz w:val="24"/>
          <w:szCs w:val="24"/>
        </w:rPr>
        <w:t>first concentrate on making their</w:t>
      </w:r>
      <w:r w:rsidR="0036581F">
        <w:rPr>
          <w:rFonts w:ascii="Times New Roman" w:hAnsi="Times New Roman" w:cs="Times New Roman"/>
          <w:color w:val="000000"/>
          <w:sz w:val="24"/>
          <w:szCs w:val="24"/>
        </w:rPr>
        <w:t xml:space="preserve"> archives feasible and</w:t>
      </w:r>
      <w:r w:rsidR="00AE2852">
        <w:rPr>
          <w:rFonts w:ascii="Times New Roman" w:hAnsi="Times New Roman" w:cs="Times New Roman"/>
          <w:color w:val="000000"/>
          <w:sz w:val="24"/>
          <w:szCs w:val="24"/>
        </w:rPr>
        <w:t xml:space="preserve"> “good enough</w:t>
      </w:r>
      <w:r w:rsidR="0036581F">
        <w:rPr>
          <w:rFonts w:ascii="Times New Roman" w:hAnsi="Times New Roman" w:cs="Times New Roman"/>
          <w:color w:val="000000"/>
          <w:sz w:val="24"/>
          <w:szCs w:val="24"/>
        </w:rPr>
        <w:t>,”</w:t>
      </w:r>
      <w:r w:rsidR="00854935">
        <w:rPr>
          <w:rFonts w:ascii="Times New Roman" w:hAnsi="Times New Roman" w:cs="Times New Roman"/>
          <w:color w:val="000000"/>
          <w:sz w:val="24"/>
          <w:szCs w:val="24"/>
        </w:rPr>
        <w:t xml:space="preserve"> then</w:t>
      </w:r>
      <w:r w:rsidR="000F0CB0">
        <w:rPr>
          <w:rFonts w:ascii="Times New Roman" w:hAnsi="Times New Roman" w:cs="Times New Roman"/>
          <w:color w:val="000000"/>
          <w:sz w:val="24"/>
          <w:szCs w:val="24"/>
        </w:rPr>
        <w:t xml:space="preserve"> identify and prioritize projects, such </w:t>
      </w:r>
      <w:r w:rsidR="00CF74EC">
        <w:rPr>
          <w:rFonts w:ascii="Times New Roman" w:hAnsi="Times New Roman" w:cs="Times New Roman"/>
          <w:color w:val="000000"/>
          <w:sz w:val="24"/>
          <w:szCs w:val="24"/>
        </w:rPr>
        <w:t>as writing more descriptive finding aids</w:t>
      </w:r>
      <w:r w:rsidR="00854935">
        <w:rPr>
          <w:rFonts w:ascii="Times New Roman" w:hAnsi="Times New Roman" w:cs="Times New Roman"/>
          <w:color w:val="000000"/>
          <w:sz w:val="24"/>
          <w:szCs w:val="24"/>
        </w:rPr>
        <w:t xml:space="preserve"> for key collections</w:t>
      </w:r>
      <w:r w:rsidR="00CF74EC">
        <w:rPr>
          <w:rFonts w:ascii="Times New Roman" w:hAnsi="Times New Roman" w:cs="Times New Roman"/>
          <w:color w:val="000000"/>
          <w:sz w:val="24"/>
          <w:szCs w:val="24"/>
        </w:rPr>
        <w:t xml:space="preserve">, </w:t>
      </w:r>
      <w:r w:rsidR="005C05BC">
        <w:rPr>
          <w:rFonts w:ascii="Times New Roman" w:hAnsi="Times New Roman" w:cs="Times New Roman"/>
          <w:color w:val="000000"/>
          <w:sz w:val="24"/>
          <w:szCs w:val="24"/>
        </w:rPr>
        <w:t>pinpointing materials</w:t>
      </w:r>
      <w:r w:rsidR="00AE2852">
        <w:rPr>
          <w:rFonts w:ascii="Times New Roman" w:hAnsi="Times New Roman" w:cs="Times New Roman"/>
          <w:color w:val="000000"/>
          <w:sz w:val="24"/>
          <w:szCs w:val="24"/>
        </w:rPr>
        <w:t xml:space="preserve"> with </w:t>
      </w:r>
      <w:r w:rsidR="000F0CB0">
        <w:rPr>
          <w:rFonts w:ascii="Times New Roman" w:hAnsi="Times New Roman" w:cs="Times New Roman"/>
          <w:color w:val="000000"/>
          <w:sz w:val="24"/>
          <w:szCs w:val="24"/>
        </w:rPr>
        <w:t>preservation or conservation</w:t>
      </w:r>
      <w:r w:rsidR="0036581F">
        <w:rPr>
          <w:rFonts w:ascii="Times New Roman" w:hAnsi="Times New Roman" w:cs="Times New Roman"/>
          <w:color w:val="000000"/>
          <w:sz w:val="24"/>
          <w:szCs w:val="24"/>
        </w:rPr>
        <w:t xml:space="preserve"> issues</w:t>
      </w:r>
      <w:r w:rsidR="000F0CB0">
        <w:rPr>
          <w:rFonts w:ascii="Times New Roman" w:hAnsi="Times New Roman" w:cs="Times New Roman"/>
          <w:color w:val="000000"/>
          <w:sz w:val="24"/>
          <w:szCs w:val="24"/>
        </w:rPr>
        <w:t xml:space="preserve">, </w:t>
      </w:r>
      <w:r w:rsidR="00AE2852">
        <w:rPr>
          <w:rFonts w:ascii="Times New Roman" w:hAnsi="Times New Roman" w:cs="Times New Roman"/>
          <w:color w:val="000000"/>
          <w:sz w:val="24"/>
          <w:szCs w:val="24"/>
        </w:rPr>
        <w:t>or digitizing fragile</w:t>
      </w:r>
      <w:r w:rsidR="000F0CB0">
        <w:rPr>
          <w:rFonts w:ascii="Times New Roman" w:hAnsi="Times New Roman" w:cs="Times New Roman"/>
          <w:color w:val="000000"/>
          <w:sz w:val="24"/>
          <w:szCs w:val="24"/>
        </w:rPr>
        <w:t xml:space="preserve"> or h</w:t>
      </w:r>
      <w:r w:rsidR="005C05BC">
        <w:rPr>
          <w:rFonts w:ascii="Times New Roman" w:hAnsi="Times New Roman" w:cs="Times New Roman"/>
          <w:color w:val="000000"/>
          <w:sz w:val="24"/>
          <w:szCs w:val="24"/>
        </w:rPr>
        <w:t xml:space="preserve">istorically </w:t>
      </w:r>
      <w:r w:rsidR="00854935">
        <w:rPr>
          <w:rFonts w:ascii="Times New Roman" w:hAnsi="Times New Roman" w:cs="Times New Roman"/>
          <w:color w:val="000000"/>
          <w:sz w:val="24"/>
          <w:szCs w:val="24"/>
        </w:rPr>
        <w:t>significant items</w:t>
      </w:r>
      <w:r w:rsidR="000F0CB0">
        <w:rPr>
          <w:rFonts w:ascii="Times New Roman" w:hAnsi="Times New Roman" w:cs="Times New Roman"/>
          <w:color w:val="000000"/>
          <w:sz w:val="24"/>
          <w:szCs w:val="24"/>
        </w:rPr>
        <w:t xml:space="preserve">. </w:t>
      </w:r>
    </w:p>
    <w:p w:rsidR="00F276B1" w:rsidRDefault="00F276B1" w:rsidP="00A61A20">
      <w:pPr>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R</w:t>
      </w:r>
      <w:r w:rsidR="000F0CB0">
        <w:rPr>
          <w:rFonts w:ascii="Times New Roman" w:hAnsi="Times New Roman" w:cs="Times New Roman"/>
          <w:color w:val="000000"/>
          <w:sz w:val="24"/>
          <w:szCs w:val="24"/>
        </w:rPr>
        <w:t xml:space="preserve">eference </w:t>
      </w:r>
      <w:r>
        <w:rPr>
          <w:rFonts w:ascii="Times New Roman" w:hAnsi="Times New Roman" w:cs="Times New Roman"/>
          <w:color w:val="000000"/>
          <w:sz w:val="24"/>
          <w:szCs w:val="24"/>
        </w:rPr>
        <w:t xml:space="preserve">and outreach </w:t>
      </w:r>
      <w:r w:rsidR="000F0CB0">
        <w:rPr>
          <w:rFonts w:ascii="Times New Roman" w:hAnsi="Times New Roman" w:cs="Times New Roman"/>
          <w:color w:val="000000"/>
          <w:sz w:val="24"/>
          <w:szCs w:val="24"/>
        </w:rPr>
        <w:t xml:space="preserve">are </w:t>
      </w:r>
      <w:r w:rsidR="00FA499B">
        <w:rPr>
          <w:rFonts w:ascii="Times New Roman" w:hAnsi="Times New Roman" w:cs="Times New Roman"/>
          <w:color w:val="000000"/>
          <w:sz w:val="24"/>
          <w:szCs w:val="24"/>
        </w:rPr>
        <w:t>complicated</w:t>
      </w:r>
      <w:r w:rsidR="00EE6B97">
        <w:rPr>
          <w:rFonts w:ascii="Times New Roman" w:hAnsi="Times New Roman" w:cs="Times New Roman"/>
          <w:color w:val="000000"/>
          <w:sz w:val="24"/>
          <w:szCs w:val="24"/>
        </w:rPr>
        <w:t xml:space="preserve"> for lone a</w:t>
      </w:r>
      <w:r w:rsidR="00FA499B">
        <w:rPr>
          <w:rFonts w:ascii="Times New Roman" w:hAnsi="Times New Roman" w:cs="Times New Roman"/>
          <w:color w:val="000000"/>
          <w:sz w:val="24"/>
          <w:szCs w:val="24"/>
        </w:rPr>
        <w:t xml:space="preserve">rrangers, as they must balance aiding researchers with </w:t>
      </w:r>
      <w:r w:rsidR="00EE6B97">
        <w:rPr>
          <w:rFonts w:ascii="Times New Roman" w:hAnsi="Times New Roman" w:cs="Times New Roman"/>
          <w:color w:val="000000"/>
          <w:sz w:val="24"/>
          <w:szCs w:val="24"/>
        </w:rPr>
        <w:t>the rest of the</w:t>
      </w:r>
      <w:r w:rsidR="00FA499B">
        <w:rPr>
          <w:rFonts w:ascii="Times New Roman" w:hAnsi="Times New Roman" w:cs="Times New Roman"/>
          <w:color w:val="000000"/>
          <w:sz w:val="24"/>
          <w:szCs w:val="24"/>
        </w:rPr>
        <w:t>ir</w:t>
      </w:r>
      <w:r w:rsidR="00EE6B97">
        <w:rPr>
          <w:rFonts w:ascii="Times New Roman" w:hAnsi="Times New Roman" w:cs="Times New Roman"/>
          <w:color w:val="000000"/>
          <w:sz w:val="24"/>
          <w:szCs w:val="24"/>
        </w:rPr>
        <w:t xml:space="preserve"> dut</w:t>
      </w:r>
      <w:r w:rsidR="00FA499B">
        <w:rPr>
          <w:rFonts w:ascii="Times New Roman" w:hAnsi="Times New Roman" w:cs="Times New Roman"/>
          <w:color w:val="000000"/>
          <w:sz w:val="24"/>
          <w:szCs w:val="24"/>
        </w:rPr>
        <w:t>ies. Zamon suggests limited hours</w:t>
      </w:r>
      <w:r w:rsidR="007A4DEC">
        <w:rPr>
          <w:rFonts w:ascii="Times New Roman" w:hAnsi="Times New Roman" w:cs="Times New Roman"/>
          <w:color w:val="000000"/>
          <w:sz w:val="24"/>
          <w:szCs w:val="24"/>
        </w:rPr>
        <w:t xml:space="preserve">, but </w:t>
      </w:r>
      <w:r w:rsidR="00EE6B97">
        <w:rPr>
          <w:rFonts w:ascii="Times New Roman" w:hAnsi="Times New Roman" w:cs="Times New Roman"/>
          <w:color w:val="000000"/>
          <w:sz w:val="24"/>
          <w:szCs w:val="24"/>
        </w:rPr>
        <w:t xml:space="preserve">warns, </w:t>
      </w:r>
      <w:r w:rsidR="00D54CC9">
        <w:rPr>
          <w:rFonts w:ascii="Times New Roman" w:hAnsi="Times New Roman" w:cs="Times New Roman"/>
          <w:color w:val="000000"/>
          <w:sz w:val="24"/>
          <w:szCs w:val="24"/>
        </w:rPr>
        <w:t>“It is up to you to enforce your own access policy” (</w:t>
      </w:r>
      <w:r w:rsidR="00A61A20">
        <w:rPr>
          <w:rFonts w:ascii="Times New Roman" w:hAnsi="Times New Roman" w:cs="Times New Roman"/>
          <w:color w:val="000000"/>
          <w:sz w:val="24"/>
          <w:szCs w:val="24"/>
        </w:rPr>
        <w:t xml:space="preserve">p. </w:t>
      </w:r>
      <w:r w:rsidR="00D54CC9">
        <w:rPr>
          <w:rFonts w:ascii="Times New Roman" w:hAnsi="Times New Roman" w:cs="Times New Roman"/>
          <w:color w:val="000000"/>
          <w:sz w:val="24"/>
          <w:szCs w:val="24"/>
        </w:rPr>
        <w:t xml:space="preserve">9). </w:t>
      </w:r>
      <w:r w:rsidR="007A4DEC">
        <w:rPr>
          <w:rFonts w:ascii="Times New Roman" w:hAnsi="Times New Roman" w:cs="Times New Roman"/>
          <w:color w:val="000000"/>
          <w:sz w:val="24"/>
          <w:szCs w:val="24"/>
        </w:rPr>
        <w:t>She differentiates between providing reference and research services. Reference connects patrons to the information they seek and educates them on how to search for material. Research is finding the specific information for the researcher. The latter may be the more realisti</w:t>
      </w:r>
      <w:r w:rsidR="0036581F">
        <w:rPr>
          <w:rFonts w:ascii="Times New Roman" w:hAnsi="Times New Roman" w:cs="Times New Roman"/>
          <w:color w:val="000000"/>
          <w:sz w:val="24"/>
          <w:szCs w:val="24"/>
        </w:rPr>
        <w:t>c option for small repositories</w:t>
      </w:r>
      <w:r w:rsidR="007A4DEC">
        <w:rPr>
          <w:rFonts w:ascii="Times New Roman" w:hAnsi="Times New Roman" w:cs="Times New Roman"/>
          <w:color w:val="000000"/>
          <w:sz w:val="24"/>
          <w:szCs w:val="24"/>
        </w:rPr>
        <w:t xml:space="preserve"> </w:t>
      </w:r>
      <w:r w:rsidR="0036581F">
        <w:rPr>
          <w:rFonts w:ascii="Times New Roman" w:hAnsi="Times New Roman" w:cs="Times New Roman"/>
          <w:color w:val="000000"/>
          <w:sz w:val="24"/>
          <w:szCs w:val="24"/>
        </w:rPr>
        <w:t xml:space="preserve">and can be streamlined </w:t>
      </w:r>
      <w:r w:rsidR="00ED5056">
        <w:rPr>
          <w:rFonts w:ascii="Times New Roman" w:hAnsi="Times New Roman" w:cs="Times New Roman"/>
          <w:color w:val="000000"/>
          <w:sz w:val="24"/>
          <w:szCs w:val="24"/>
        </w:rPr>
        <w:t xml:space="preserve">by creating </w:t>
      </w:r>
      <w:r w:rsidR="007A4DEC">
        <w:rPr>
          <w:rFonts w:ascii="Times New Roman" w:hAnsi="Times New Roman" w:cs="Times New Roman"/>
          <w:color w:val="000000"/>
          <w:sz w:val="24"/>
          <w:szCs w:val="24"/>
        </w:rPr>
        <w:t>vertical file</w:t>
      </w:r>
      <w:r w:rsidR="00ED5056">
        <w:rPr>
          <w:rFonts w:ascii="Times New Roman" w:hAnsi="Times New Roman" w:cs="Times New Roman"/>
          <w:color w:val="000000"/>
          <w:sz w:val="24"/>
          <w:szCs w:val="24"/>
        </w:rPr>
        <w:t>s</w:t>
      </w:r>
      <w:r w:rsidR="007A4DEC">
        <w:rPr>
          <w:rFonts w:ascii="Times New Roman" w:hAnsi="Times New Roman" w:cs="Times New Roman"/>
          <w:color w:val="000000"/>
          <w:sz w:val="24"/>
          <w:szCs w:val="24"/>
        </w:rPr>
        <w:t xml:space="preserve"> of duplicates of frequently requested items, FAQs, lists of important</w:t>
      </w:r>
      <w:r>
        <w:rPr>
          <w:rFonts w:ascii="Times New Roman" w:hAnsi="Times New Roman" w:cs="Times New Roman"/>
          <w:color w:val="000000"/>
          <w:sz w:val="24"/>
          <w:szCs w:val="24"/>
        </w:rPr>
        <w:t xml:space="preserve"> people or events, and timelines. Equally </w:t>
      </w:r>
      <w:r w:rsidR="000F0D67">
        <w:rPr>
          <w:rFonts w:ascii="Times New Roman" w:hAnsi="Times New Roman" w:cs="Times New Roman"/>
          <w:color w:val="000000"/>
          <w:sz w:val="24"/>
          <w:szCs w:val="24"/>
        </w:rPr>
        <w:t>imperative</w:t>
      </w:r>
      <w:r>
        <w:rPr>
          <w:rFonts w:ascii="Times New Roman" w:hAnsi="Times New Roman" w:cs="Times New Roman"/>
          <w:color w:val="000000"/>
          <w:sz w:val="24"/>
          <w:szCs w:val="24"/>
        </w:rPr>
        <w:t xml:space="preserve"> is outreach and internal advocacy</w:t>
      </w:r>
      <w:r w:rsidR="005C05BC">
        <w:rPr>
          <w:rFonts w:ascii="Times New Roman" w:hAnsi="Times New Roman" w:cs="Times New Roman"/>
          <w:color w:val="000000"/>
          <w:sz w:val="24"/>
          <w:szCs w:val="24"/>
        </w:rPr>
        <w:t xml:space="preserve"> activities, such as </w:t>
      </w:r>
      <w:r w:rsidR="005C05BC">
        <w:rPr>
          <w:rFonts w:ascii="Times New Roman" w:hAnsi="Times New Roman" w:cs="Times New Roman"/>
          <w:color w:val="000000"/>
          <w:sz w:val="24"/>
          <w:szCs w:val="24"/>
        </w:rPr>
        <w:lastRenderedPageBreak/>
        <w:t xml:space="preserve">websites, </w:t>
      </w:r>
      <w:r>
        <w:rPr>
          <w:rFonts w:ascii="Times New Roman" w:hAnsi="Times New Roman" w:cs="Times New Roman"/>
          <w:color w:val="000000"/>
          <w:sz w:val="24"/>
          <w:szCs w:val="24"/>
        </w:rPr>
        <w:t>exhib</w:t>
      </w:r>
      <w:r w:rsidR="004F4784">
        <w:rPr>
          <w:rFonts w:ascii="Times New Roman" w:hAnsi="Times New Roman" w:cs="Times New Roman"/>
          <w:color w:val="000000"/>
          <w:sz w:val="24"/>
          <w:szCs w:val="24"/>
        </w:rPr>
        <w:t xml:space="preserve">its, presentations, workshops, </w:t>
      </w:r>
      <w:r>
        <w:rPr>
          <w:rFonts w:ascii="Times New Roman" w:hAnsi="Times New Roman" w:cs="Times New Roman"/>
          <w:color w:val="000000"/>
          <w:sz w:val="24"/>
          <w:szCs w:val="24"/>
        </w:rPr>
        <w:t xml:space="preserve">classroom use of archival materials, oral history projects, community programs, and social media. </w:t>
      </w:r>
    </w:p>
    <w:p w:rsidR="00EE6B97" w:rsidRDefault="00D40EFC" w:rsidP="00A61A20">
      <w:pPr>
        <w:spacing w:after="0" w:line="240" w:lineRule="auto"/>
        <w:ind w:firstLine="720"/>
        <w:rPr>
          <w:rFonts w:ascii="Times New Roman" w:hAnsi="Times New Roman"/>
          <w:sz w:val="24"/>
          <w:szCs w:val="24"/>
        </w:rPr>
      </w:pPr>
      <w:r>
        <w:rPr>
          <w:rFonts w:ascii="Times New Roman" w:hAnsi="Times New Roman"/>
          <w:sz w:val="24"/>
          <w:szCs w:val="24"/>
        </w:rPr>
        <w:t>C</w:t>
      </w:r>
      <w:r w:rsidR="00854935">
        <w:rPr>
          <w:rFonts w:ascii="Times New Roman" w:hAnsi="Times New Roman"/>
          <w:sz w:val="24"/>
          <w:szCs w:val="24"/>
        </w:rPr>
        <w:t>ase studies from diverse institutions</w:t>
      </w:r>
      <w:r w:rsidR="003D09E8" w:rsidRPr="0005551B">
        <w:rPr>
          <w:rFonts w:ascii="Times New Roman" w:hAnsi="Times New Roman"/>
          <w:sz w:val="24"/>
          <w:szCs w:val="24"/>
        </w:rPr>
        <w:t xml:space="preserve"> </w:t>
      </w:r>
      <w:r w:rsidR="00854935">
        <w:rPr>
          <w:rFonts w:ascii="Times New Roman" w:hAnsi="Times New Roman"/>
          <w:sz w:val="24"/>
          <w:szCs w:val="24"/>
        </w:rPr>
        <w:t>demonstrate</w:t>
      </w:r>
      <w:r w:rsidR="00F276B1">
        <w:rPr>
          <w:rFonts w:ascii="Times New Roman" w:hAnsi="Times New Roman"/>
          <w:sz w:val="24"/>
          <w:szCs w:val="24"/>
        </w:rPr>
        <w:t xml:space="preserve"> solution</w:t>
      </w:r>
      <w:r w:rsidR="00123856">
        <w:rPr>
          <w:rFonts w:ascii="Times New Roman" w:hAnsi="Times New Roman"/>
          <w:sz w:val="24"/>
          <w:szCs w:val="24"/>
        </w:rPr>
        <w:t>s to</w:t>
      </w:r>
      <w:r w:rsidR="00854935">
        <w:rPr>
          <w:rFonts w:ascii="Times New Roman" w:hAnsi="Times New Roman"/>
          <w:sz w:val="24"/>
          <w:szCs w:val="24"/>
        </w:rPr>
        <w:t xml:space="preserve"> archival</w:t>
      </w:r>
      <w:r w:rsidR="000F0D67">
        <w:rPr>
          <w:rFonts w:ascii="Times New Roman" w:hAnsi="Times New Roman"/>
          <w:sz w:val="24"/>
          <w:szCs w:val="24"/>
        </w:rPr>
        <w:t xml:space="preserve"> challenges. Photographs of archives and lone arrangers and f</w:t>
      </w:r>
      <w:r w:rsidR="00EE6B97">
        <w:rPr>
          <w:rFonts w:ascii="Times New Roman" w:hAnsi="Times New Roman"/>
          <w:sz w:val="24"/>
          <w:szCs w:val="24"/>
        </w:rPr>
        <w:t>igures containing policies to incorporate into one’s own institution</w:t>
      </w:r>
      <w:r w:rsidR="00F276B1">
        <w:rPr>
          <w:rFonts w:ascii="Times New Roman" w:hAnsi="Times New Roman"/>
          <w:sz w:val="24"/>
          <w:szCs w:val="24"/>
        </w:rPr>
        <w:t xml:space="preserve"> are also </w:t>
      </w:r>
      <w:r w:rsidR="00825ED3">
        <w:rPr>
          <w:rFonts w:ascii="Times New Roman" w:hAnsi="Times New Roman"/>
          <w:sz w:val="24"/>
          <w:szCs w:val="24"/>
        </w:rPr>
        <w:t>included</w:t>
      </w:r>
      <w:r w:rsidR="004F4784">
        <w:rPr>
          <w:rFonts w:ascii="Times New Roman" w:hAnsi="Times New Roman"/>
          <w:sz w:val="24"/>
          <w:szCs w:val="24"/>
        </w:rPr>
        <w:t xml:space="preserve">; </w:t>
      </w:r>
      <w:proofErr w:type="spellStart"/>
      <w:r w:rsidR="004F4784">
        <w:rPr>
          <w:rFonts w:ascii="Times New Roman" w:hAnsi="Times New Roman"/>
          <w:sz w:val="24"/>
          <w:szCs w:val="24"/>
        </w:rPr>
        <w:t>Zamon</w:t>
      </w:r>
      <w:proofErr w:type="spellEnd"/>
      <w:r w:rsidR="004F4784">
        <w:rPr>
          <w:rFonts w:ascii="Times New Roman" w:hAnsi="Times New Roman"/>
          <w:sz w:val="24"/>
          <w:szCs w:val="24"/>
        </w:rPr>
        <w:t xml:space="preserve"> also</w:t>
      </w:r>
      <w:r w:rsidR="00EE6B97">
        <w:rPr>
          <w:rFonts w:ascii="Times New Roman" w:hAnsi="Times New Roman"/>
          <w:sz w:val="24"/>
          <w:szCs w:val="24"/>
        </w:rPr>
        <w:t xml:space="preserve"> </w:t>
      </w:r>
      <w:r w:rsidR="00854935">
        <w:rPr>
          <w:rFonts w:ascii="Times New Roman" w:hAnsi="Times New Roman"/>
          <w:sz w:val="24"/>
          <w:szCs w:val="24"/>
        </w:rPr>
        <w:t>adds</w:t>
      </w:r>
      <w:r w:rsidR="005C05BC">
        <w:rPr>
          <w:rFonts w:ascii="Times New Roman" w:hAnsi="Times New Roman"/>
          <w:sz w:val="24"/>
          <w:szCs w:val="24"/>
        </w:rPr>
        <w:t xml:space="preserve"> a deed of gift that </w:t>
      </w:r>
      <w:r w:rsidR="000F0D67">
        <w:rPr>
          <w:rFonts w:ascii="Times New Roman" w:hAnsi="Times New Roman"/>
          <w:sz w:val="24"/>
          <w:szCs w:val="24"/>
        </w:rPr>
        <w:t>is too vague to be useful</w:t>
      </w:r>
      <w:r w:rsidR="006E7723">
        <w:rPr>
          <w:rFonts w:ascii="Times New Roman" w:hAnsi="Times New Roman"/>
          <w:sz w:val="24"/>
          <w:szCs w:val="24"/>
        </w:rPr>
        <w:t xml:space="preserve"> as an example of what to avoid</w:t>
      </w:r>
      <w:r w:rsidR="000F0D67">
        <w:rPr>
          <w:rFonts w:ascii="Times New Roman" w:hAnsi="Times New Roman"/>
          <w:sz w:val="24"/>
          <w:szCs w:val="24"/>
        </w:rPr>
        <w:t>. S</w:t>
      </w:r>
      <w:r w:rsidR="0045599A">
        <w:rPr>
          <w:rFonts w:ascii="Times New Roman" w:hAnsi="Times New Roman"/>
          <w:sz w:val="24"/>
          <w:szCs w:val="24"/>
        </w:rPr>
        <w:t>elected readings</w:t>
      </w:r>
      <w:r w:rsidR="00796C78">
        <w:rPr>
          <w:rFonts w:ascii="Times New Roman" w:hAnsi="Times New Roman"/>
          <w:sz w:val="24"/>
          <w:szCs w:val="24"/>
        </w:rPr>
        <w:t xml:space="preserve"> </w:t>
      </w:r>
      <w:r w:rsidR="0045599A">
        <w:rPr>
          <w:rFonts w:ascii="Times New Roman" w:hAnsi="Times New Roman"/>
          <w:sz w:val="24"/>
          <w:szCs w:val="24"/>
        </w:rPr>
        <w:t>and a resource</w:t>
      </w:r>
      <w:r w:rsidR="000F0D67">
        <w:rPr>
          <w:rFonts w:ascii="Times New Roman" w:hAnsi="Times New Roman"/>
          <w:sz w:val="24"/>
          <w:szCs w:val="24"/>
        </w:rPr>
        <w:t>s</w:t>
      </w:r>
      <w:r w:rsidR="0045599A">
        <w:rPr>
          <w:rFonts w:ascii="Times New Roman" w:hAnsi="Times New Roman"/>
          <w:sz w:val="24"/>
          <w:szCs w:val="24"/>
        </w:rPr>
        <w:t xml:space="preserve"> guide</w:t>
      </w:r>
      <w:r w:rsidR="000F0D67">
        <w:rPr>
          <w:rFonts w:ascii="Times New Roman" w:hAnsi="Times New Roman"/>
          <w:sz w:val="24"/>
          <w:szCs w:val="24"/>
        </w:rPr>
        <w:t xml:space="preserve"> of national and regional organizations append the book</w:t>
      </w:r>
      <w:r w:rsidR="0045599A">
        <w:rPr>
          <w:rFonts w:ascii="Times New Roman" w:hAnsi="Times New Roman"/>
          <w:sz w:val="24"/>
          <w:szCs w:val="24"/>
        </w:rPr>
        <w:t xml:space="preserve">. </w:t>
      </w:r>
    </w:p>
    <w:p w:rsidR="00123856" w:rsidRDefault="00123856" w:rsidP="00A61A20">
      <w:pPr>
        <w:spacing w:after="0" w:line="240" w:lineRule="auto"/>
        <w:ind w:firstLine="720"/>
        <w:rPr>
          <w:rFonts w:ascii="Times New Roman" w:hAnsi="Times New Roman"/>
          <w:iCs/>
          <w:sz w:val="24"/>
          <w:szCs w:val="24"/>
        </w:rPr>
      </w:pPr>
      <w:r w:rsidRPr="0005551B">
        <w:rPr>
          <w:rFonts w:ascii="Times New Roman" w:hAnsi="Times New Roman"/>
          <w:i/>
          <w:iCs/>
          <w:sz w:val="24"/>
          <w:szCs w:val="24"/>
        </w:rPr>
        <w:t>The Lone Arranger: Succeeding in a Small Repository</w:t>
      </w:r>
      <w:r>
        <w:rPr>
          <w:rFonts w:ascii="Times New Roman" w:hAnsi="Times New Roman"/>
          <w:i/>
          <w:iCs/>
          <w:sz w:val="24"/>
          <w:szCs w:val="24"/>
        </w:rPr>
        <w:t xml:space="preserve"> </w:t>
      </w:r>
      <w:r w:rsidR="006E7723">
        <w:rPr>
          <w:rFonts w:ascii="Times New Roman" w:hAnsi="Times New Roman"/>
          <w:iCs/>
          <w:sz w:val="24"/>
          <w:szCs w:val="24"/>
        </w:rPr>
        <w:t xml:space="preserve">is an excellent book, </w:t>
      </w:r>
      <w:r w:rsidR="00825ED3">
        <w:rPr>
          <w:rFonts w:ascii="Times New Roman" w:hAnsi="Times New Roman"/>
          <w:iCs/>
          <w:sz w:val="24"/>
          <w:szCs w:val="24"/>
        </w:rPr>
        <w:t xml:space="preserve">recommended </w:t>
      </w:r>
      <w:r w:rsidR="00854935">
        <w:rPr>
          <w:rFonts w:ascii="Times New Roman" w:hAnsi="Times New Roman"/>
          <w:iCs/>
          <w:sz w:val="24"/>
          <w:szCs w:val="24"/>
        </w:rPr>
        <w:t>for those with no formal training in managing archives</w:t>
      </w:r>
      <w:r>
        <w:rPr>
          <w:rFonts w:ascii="Times New Roman" w:hAnsi="Times New Roman"/>
          <w:iCs/>
          <w:sz w:val="24"/>
          <w:szCs w:val="24"/>
        </w:rPr>
        <w:t>. While the</w:t>
      </w:r>
      <w:r w:rsidR="004F4784">
        <w:rPr>
          <w:rFonts w:ascii="Times New Roman" w:hAnsi="Times New Roman"/>
          <w:iCs/>
          <w:sz w:val="24"/>
          <w:szCs w:val="24"/>
        </w:rPr>
        <w:t xml:space="preserve"> books in the</w:t>
      </w:r>
      <w:r>
        <w:rPr>
          <w:rFonts w:ascii="Times New Roman" w:hAnsi="Times New Roman"/>
          <w:iCs/>
          <w:sz w:val="24"/>
          <w:szCs w:val="24"/>
        </w:rPr>
        <w:t xml:space="preserve"> Societ</w:t>
      </w:r>
      <w:r w:rsidR="00ED5056">
        <w:rPr>
          <w:rFonts w:ascii="Times New Roman" w:hAnsi="Times New Roman"/>
          <w:iCs/>
          <w:sz w:val="24"/>
          <w:szCs w:val="24"/>
        </w:rPr>
        <w:t xml:space="preserve">y of American Archivists’ </w:t>
      </w:r>
      <w:r>
        <w:rPr>
          <w:rFonts w:ascii="Times New Roman" w:hAnsi="Times New Roman"/>
          <w:iCs/>
          <w:sz w:val="24"/>
          <w:szCs w:val="24"/>
        </w:rPr>
        <w:t>Archival Fundamen</w:t>
      </w:r>
      <w:r w:rsidR="004F4784">
        <w:rPr>
          <w:rFonts w:ascii="Times New Roman" w:hAnsi="Times New Roman"/>
          <w:iCs/>
          <w:sz w:val="24"/>
          <w:szCs w:val="24"/>
        </w:rPr>
        <w:t>tals Series II provide an in-</w:t>
      </w:r>
      <w:r>
        <w:rPr>
          <w:rFonts w:ascii="Times New Roman" w:hAnsi="Times New Roman"/>
          <w:iCs/>
          <w:sz w:val="24"/>
          <w:szCs w:val="24"/>
        </w:rPr>
        <w:t xml:space="preserve">depth, theoretical understanding </w:t>
      </w:r>
      <w:r w:rsidR="004F4784">
        <w:rPr>
          <w:rFonts w:ascii="Times New Roman" w:hAnsi="Times New Roman"/>
          <w:iCs/>
          <w:sz w:val="24"/>
          <w:szCs w:val="24"/>
        </w:rPr>
        <w:t xml:space="preserve">of archives, this </w:t>
      </w:r>
      <w:r>
        <w:rPr>
          <w:rFonts w:ascii="Times New Roman" w:hAnsi="Times New Roman"/>
          <w:iCs/>
          <w:sz w:val="24"/>
          <w:szCs w:val="24"/>
        </w:rPr>
        <w:t>bo</w:t>
      </w:r>
      <w:r w:rsidR="004F4784">
        <w:rPr>
          <w:rFonts w:ascii="Times New Roman" w:hAnsi="Times New Roman"/>
          <w:iCs/>
          <w:sz w:val="24"/>
          <w:szCs w:val="24"/>
        </w:rPr>
        <w:t xml:space="preserve">ok is meant as a </w:t>
      </w:r>
      <w:r w:rsidR="006E7723">
        <w:rPr>
          <w:rFonts w:ascii="Times New Roman" w:hAnsi="Times New Roman"/>
          <w:iCs/>
          <w:sz w:val="24"/>
          <w:szCs w:val="24"/>
        </w:rPr>
        <w:t>practical</w:t>
      </w:r>
      <w:r>
        <w:rPr>
          <w:rFonts w:ascii="Times New Roman" w:hAnsi="Times New Roman"/>
          <w:iCs/>
          <w:sz w:val="24"/>
          <w:szCs w:val="24"/>
        </w:rPr>
        <w:t xml:space="preserve"> resource for those</w:t>
      </w:r>
      <w:r w:rsidR="006E7723">
        <w:rPr>
          <w:rFonts w:ascii="Times New Roman" w:hAnsi="Times New Roman"/>
          <w:iCs/>
          <w:sz w:val="24"/>
          <w:szCs w:val="24"/>
        </w:rPr>
        <w:t xml:space="preserve"> with minimal t</w:t>
      </w:r>
      <w:r w:rsidR="004C592A">
        <w:rPr>
          <w:rFonts w:ascii="Times New Roman" w:hAnsi="Times New Roman"/>
          <w:iCs/>
          <w:sz w:val="24"/>
          <w:szCs w:val="24"/>
        </w:rPr>
        <w:t>ime to get an archives operational</w:t>
      </w:r>
      <w:r w:rsidR="006E7723">
        <w:rPr>
          <w:rFonts w:ascii="Times New Roman" w:hAnsi="Times New Roman"/>
          <w:iCs/>
          <w:sz w:val="24"/>
          <w:szCs w:val="24"/>
        </w:rPr>
        <w:t>.</w:t>
      </w:r>
      <w:r w:rsidR="00854935">
        <w:rPr>
          <w:rFonts w:ascii="Times New Roman" w:hAnsi="Times New Roman"/>
          <w:iCs/>
          <w:sz w:val="24"/>
          <w:szCs w:val="24"/>
        </w:rPr>
        <w:t xml:space="preserve"> </w:t>
      </w:r>
      <w:proofErr w:type="spellStart"/>
      <w:r w:rsidR="00854935">
        <w:rPr>
          <w:rFonts w:ascii="Times New Roman" w:hAnsi="Times New Roman"/>
          <w:iCs/>
          <w:sz w:val="24"/>
          <w:szCs w:val="24"/>
        </w:rPr>
        <w:t>Zamon</w:t>
      </w:r>
      <w:proofErr w:type="spellEnd"/>
      <w:r w:rsidR="00854935">
        <w:rPr>
          <w:rFonts w:ascii="Times New Roman" w:hAnsi="Times New Roman"/>
          <w:iCs/>
          <w:sz w:val="24"/>
          <w:szCs w:val="24"/>
        </w:rPr>
        <w:t xml:space="preserve"> provides the essentials on</w:t>
      </w:r>
      <w:r w:rsidR="006E7723">
        <w:rPr>
          <w:rFonts w:ascii="Times New Roman" w:hAnsi="Times New Roman"/>
          <w:iCs/>
          <w:sz w:val="24"/>
          <w:szCs w:val="24"/>
        </w:rPr>
        <w:t xml:space="preserve"> how to administer an archives, and the book serves as both an introduction to</w:t>
      </w:r>
      <w:r w:rsidR="004C592A">
        <w:rPr>
          <w:rFonts w:ascii="Times New Roman" w:hAnsi="Times New Roman"/>
          <w:iCs/>
          <w:sz w:val="24"/>
          <w:szCs w:val="24"/>
        </w:rPr>
        <w:t xml:space="preserve"> how archives should function</w:t>
      </w:r>
      <w:r w:rsidR="006E7723">
        <w:rPr>
          <w:rFonts w:ascii="Times New Roman" w:hAnsi="Times New Roman"/>
          <w:iCs/>
          <w:sz w:val="24"/>
          <w:szCs w:val="24"/>
        </w:rPr>
        <w:t xml:space="preserve">, as well as an aide memoire of archival basics for experienced professionals. </w:t>
      </w:r>
    </w:p>
    <w:p w:rsidR="00A61A20" w:rsidRPr="00854935" w:rsidRDefault="00A61A20" w:rsidP="00A61A20">
      <w:pPr>
        <w:spacing w:after="0" w:line="240" w:lineRule="auto"/>
        <w:ind w:firstLine="720"/>
        <w:rPr>
          <w:rFonts w:ascii="Times New Roman" w:hAnsi="Times New Roman"/>
          <w:iCs/>
          <w:sz w:val="24"/>
          <w:szCs w:val="24"/>
        </w:rPr>
      </w:pPr>
    </w:p>
    <w:p w:rsidR="00A61A20" w:rsidRDefault="00A61A20" w:rsidP="00A61A20">
      <w:pPr>
        <w:spacing w:after="0" w:line="240" w:lineRule="auto"/>
        <w:rPr>
          <w:rFonts w:ascii="Times New Roman" w:eastAsia="Times New Roman" w:hAnsi="Times New Roman"/>
          <w:sz w:val="24"/>
          <w:szCs w:val="24"/>
        </w:rPr>
      </w:pPr>
      <w:r>
        <w:rPr>
          <w:rFonts w:ascii="Times New Roman" w:eastAsia="Times New Roman" w:hAnsi="Times New Roman"/>
          <w:sz w:val="24"/>
          <w:szCs w:val="24"/>
        </w:rPr>
        <w:t>Margot Note</w:t>
      </w:r>
    </w:p>
    <w:p w:rsidR="00A61A20" w:rsidRDefault="00A61A20" w:rsidP="00A61A20">
      <w:pPr>
        <w:spacing w:after="0" w:line="240" w:lineRule="auto"/>
        <w:rPr>
          <w:rFonts w:ascii="Times New Roman" w:eastAsia="Times New Roman" w:hAnsi="Times New Roman"/>
          <w:sz w:val="24"/>
          <w:szCs w:val="24"/>
        </w:rPr>
      </w:pPr>
      <w:r>
        <w:rPr>
          <w:rFonts w:ascii="Times New Roman" w:eastAsia="Times New Roman" w:hAnsi="Times New Roman"/>
          <w:sz w:val="24"/>
          <w:szCs w:val="24"/>
        </w:rPr>
        <w:t>Principal, Margot Note Consulting, LLC</w:t>
      </w:r>
    </w:p>
    <w:p w:rsidR="00A61A20" w:rsidRDefault="008543FC" w:rsidP="00A61A20">
      <w:pPr>
        <w:spacing w:after="0" w:line="240" w:lineRule="auto"/>
        <w:rPr>
          <w:rFonts w:ascii="Times New Roman" w:eastAsia="Times New Roman" w:hAnsi="Times New Roman"/>
          <w:sz w:val="24"/>
          <w:szCs w:val="24"/>
        </w:rPr>
      </w:pPr>
      <w:hyperlink r:id="rId5" w:history="1">
        <w:r w:rsidR="00A61A20" w:rsidRPr="00A61A20">
          <w:rPr>
            <w:rFonts w:ascii="Times New Roman" w:eastAsia="Times New Roman" w:hAnsi="Times New Roman"/>
            <w:sz w:val="24"/>
            <w:szCs w:val="24"/>
          </w:rPr>
          <w:t>margot@margotnote.com</w:t>
        </w:r>
      </w:hyperlink>
    </w:p>
    <w:p w:rsidR="00A61A20" w:rsidRDefault="00A61A20" w:rsidP="00A61A2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margotnote.com </w:t>
      </w:r>
    </w:p>
    <w:p w:rsidR="00A61A20" w:rsidRDefault="00A61A20" w:rsidP="00A61A20">
      <w:pPr>
        <w:spacing w:after="0" w:line="240" w:lineRule="auto"/>
        <w:rPr>
          <w:rFonts w:ascii="Times New Roman" w:eastAsia="Times New Roman" w:hAnsi="Times New Roman"/>
          <w:sz w:val="24"/>
          <w:szCs w:val="24"/>
        </w:rPr>
      </w:pPr>
      <w:r>
        <w:rPr>
          <w:rFonts w:ascii="Times New Roman" w:eastAsia="Times New Roman" w:hAnsi="Times New Roman"/>
          <w:sz w:val="24"/>
          <w:szCs w:val="24"/>
        </w:rPr>
        <w:t>347-453-5916</w:t>
      </w:r>
    </w:p>
    <w:p w:rsidR="0005551B" w:rsidRPr="00B61BD5" w:rsidRDefault="0005551B" w:rsidP="00A61A20">
      <w:pPr>
        <w:spacing w:after="0" w:line="240" w:lineRule="auto"/>
        <w:rPr>
          <w:rFonts w:ascii="Times New Roman" w:hAnsi="Times New Roman" w:cs="Times New Roman"/>
          <w:color w:val="000000"/>
          <w:sz w:val="24"/>
          <w:szCs w:val="24"/>
        </w:rPr>
      </w:pPr>
    </w:p>
    <w:sectPr w:rsidR="0005551B" w:rsidRPr="00B61BD5" w:rsidSect="00A747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Y0NbSwMDU1trQ0NjI3sTBW0lEKTi0uzszPAykwqgUAZBMKLSwAAAA="/>
  </w:docVars>
  <w:rsids>
    <w:rsidRoot w:val="0005551B"/>
    <w:rsid w:val="000258EF"/>
    <w:rsid w:val="0005551B"/>
    <w:rsid w:val="00080FC6"/>
    <w:rsid w:val="0008631C"/>
    <w:rsid w:val="000E1F88"/>
    <w:rsid w:val="000F0CB0"/>
    <w:rsid w:val="000F0D67"/>
    <w:rsid w:val="00123856"/>
    <w:rsid w:val="00143EE0"/>
    <w:rsid w:val="001D0E9E"/>
    <w:rsid w:val="001F6C9B"/>
    <w:rsid w:val="00250545"/>
    <w:rsid w:val="0036581F"/>
    <w:rsid w:val="003D09E8"/>
    <w:rsid w:val="0043377D"/>
    <w:rsid w:val="0044503E"/>
    <w:rsid w:val="0045599A"/>
    <w:rsid w:val="00494DFC"/>
    <w:rsid w:val="004A312C"/>
    <w:rsid w:val="004C592A"/>
    <w:rsid w:val="004F4784"/>
    <w:rsid w:val="004F79D1"/>
    <w:rsid w:val="005C05BC"/>
    <w:rsid w:val="0061622A"/>
    <w:rsid w:val="00647C7B"/>
    <w:rsid w:val="006E7723"/>
    <w:rsid w:val="00711F38"/>
    <w:rsid w:val="00732C2E"/>
    <w:rsid w:val="007361E7"/>
    <w:rsid w:val="00796C78"/>
    <w:rsid w:val="007A4DEC"/>
    <w:rsid w:val="007B6EE8"/>
    <w:rsid w:val="00825ED3"/>
    <w:rsid w:val="00834A2B"/>
    <w:rsid w:val="008543FC"/>
    <w:rsid w:val="00854935"/>
    <w:rsid w:val="009C2D62"/>
    <w:rsid w:val="00A05661"/>
    <w:rsid w:val="00A067F2"/>
    <w:rsid w:val="00A25E9E"/>
    <w:rsid w:val="00A61A20"/>
    <w:rsid w:val="00A747D3"/>
    <w:rsid w:val="00AA1569"/>
    <w:rsid w:val="00AE2852"/>
    <w:rsid w:val="00B005B0"/>
    <w:rsid w:val="00B336B7"/>
    <w:rsid w:val="00B61BD5"/>
    <w:rsid w:val="00B65650"/>
    <w:rsid w:val="00BC5593"/>
    <w:rsid w:val="00C203BB"/>
    <w:rsid w:val="00CA465E"/>
    <w:rsid w:val="00CF74EC"/>
    <w:rsid w:val="00D25BB3"/>
    <w:rsid w:val="00D40EFC"/>
    <w:rsid w:val="00D54CC9"/>
    <w:rsid w:val="00DA2945"/>
    <w:rsid w:val="00E02754"/>
    <w:rsid w:val="00ED5056"/>
    <w:rsid w:val="00EE6B97"/>
    <w:rsid w:val="00F276B1"/>
    <w:rsid w:val="00F40BC4"/>
    <w:rsid w:val="00FA17E9"/>
    <w:rsid w:val="00FA4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65F91"/>
  <w15:docId w15:val="{316F976F-245A-4013-8165-4F55AC038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747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551B"/>
    <w:rPr>
      <w:color w:val="0000FF" w:themeColor="hyperlink"/>
      <w:u w:val="single"/>
    </w:rPr>
  </w:style>
  <w:style w:type="paragraph" w:styleId="NormalWeb">
    <w:name w:val="Normal (Web)"/>
    <w:basedOn w:val="Normal"/>
    <w:uiPriority w:val="99"/>
    <w:unhideWhenUsed/>
    <w:rsid w:val="0005551B"/>
    <w:pPr>
      <w:spacing w:before="75" w:after="150" w:line="225" w:lineRule="atLeast"/>
    </w:pPr>
    <w:rPr>
      <w:rFonts w:ascii="Georgia" w:eastAsia="Times New Roman" w:hAnsi="Georgia"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698378">
      <w:bodyDiv w:val="1"/>
      <w:marLeft w:val="0"/>
      <w:marRight w:val="0"/>
      <w:marTop w:val="0"/>
      <w:marBottom w:val="0"/>
      <w:divBdr>
        <w:top w:val="none" w:sz="0" w:space="0" w:color="auto"/>
        <w:left w:val="none" w:sz="0" w:space="0" w:color="auto"/>
        <w:bottom w:val="none" w:sz="0" w:space="0" w:color="auto"/>
        <w:right w:val="none" w:sz="0" w:space="0" w:color="auto"/>
      </w:divBdr>
      <w:divsChild>
        <w:div w:id="426122270">
          <w:marLeft w:val="0"/>
          <w:marRight w:val="0"/>
          <w:marTop w:val="0"/>
          <w:marBottom w:val="0"/>
          <w:divBdr>
            <w:top w:val="none" w:sz="0" w:space="0" w:color="auto"/>
            <w:left w:val="none" w:sz="0" w:space="0" w:color="auto"/>
            <w:bottom w:val="none" w:sz="0" w:space="0" w:color="auto"/>
            <w:right w:val="none" w:sz="0" w:space="0" w:color="auto"/>
          </w:divBdr>
          <w:divsChild>
            <w:div w:id="855733904">
              <w:marLeft w:val="0"/>
              <w:marRight w:val="0"/>
              <w:marTop w:val="0"/>
              <w:marBottom w:val="0"/>
              <w:divBdr>
                <w:top w:val="none" w:sz="0" w:space="0" w:color="auto"/>
                <w:left w:val="none" w:sz="0" w:space="0" w:color="auto"/>
                <w:bottom w:val="none" w:sz="0" w:space="0" w:color="auto"/>
                <w:right w:val="none" w:sz="0" w:space="0" w:color="auto"/>
              </w:divBdr>
              <w:divsChild>
                <w:div w:id="877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7262">
      <w:bodyDiv w:val="1"/>
      <w:marLeft w:val="0"/>
      <w:marRight w:val="0"/>
      <w:marTop w:val="0"/>
      <w:marBottom w:val="0"/>
      <w:divBdr>
        <w:top w:val="none" w:sz="0" w:space="0" w:color="auto"/>
        <w:left w:val="none" w:sz="0" w:space="0" w:color="auto"/>
        <w:bottom w:val="none" w:sz="0" w:space="0" w:color="auto"/>
        <w:right w:val="none" w:sz="0" w:space="0" w:color="auto"/>
      </w:divBdr>
    </w:div>
    <w:div w:id="1644969340">
      <w:bodyDiv w:val="1"/>
      <w:marLeft w:val="0"/>
      <w:marRight w:val="0"/>
      <w:marTop w:val="0"/>
      <w:marBottom w:val="0"/>
      <w:divBdr>
        <w:top w:val="none" w:sz="0" w:space="0" w:color="auto"/>
        <w:left w:val="none" w:sz="0" w:space="0" w:color="auto"/>
        <w:bottom w:val="none" w:sz="0" w:space="0" w:color="auto"/>
        <w:right w:val="none" w:sz="0" w:space="0" w:color="auto"/>
      </w:divBdr>
    </w:div>
    <w:div w:id="1704596392">
      <w:bodyDiv w:val="1"/>
      <w:marLeft w:val="0"/>
      <w:marRight w:val="0"/>
      <w:marTop w:val="0"/>
      <w:marBottom w:val="0"/>
      <w:divBdr>
        <w:top w:val="none" w:sz="0" w:space="0" w:color="auto"/>
        <w:left w:val="none" w:sz="0" w:space="0" w:color="auto"/>
        <w:bottom w:val="none" w:sz="0" w:space="0" w:color="auto"/>
        <w:right w:val="none" w:sz="0" w:space="0" w:color="auto"/>
      </w:divBdr>
      <w:divsChild>
        <w:div w:id="1473863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argot@margotnot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9342440-DC78-4A7F-B91A-AAB6725F8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2</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wmf</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mnote</dc:creator>
  <cp:keywords/>
  <dc:description/>
  <cp:lastModifiedBy>Margot Note</cp:lastModifiedBy>
  <cp:revision>29</cp:revision>
  <dcterms:created xsi:type="dcterms:W3CDTF">2012-04-24T18:07:00Z</dcterms:created>
  <dcterms:modified xsi:type="dcterms:W3CDTF">2017-10-08T17:25:00Z</dcterms:modified>
</cp:coreProperties>
</file>